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235" w:rsidRPr="00AD6CCC" w:rsidRDefault="002B74E0" w:rsidP="002932C0">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tr-TR"/>
        </w:rPr>
      </w:pPr>
      <w:r w:rsidRPr="00AD6CCC">
        <w:rPr>
          <w:rFonts w:ascii="Times New Roman" w:eastAsia="Times New Roman" w:hAnsi="Times New Roman" w:cs="Times New Roman"/>
          <w:b/>
          <w:bCs/>
          <w:kern w:val="36"/>
          <w:sz w:val="24"/>
          <w:szCs w:val="24"/>
          <w:lang w:eastAsia="tr-TR"/>
        </w:rPr>
        <w:t>GİZLİLİK VE KİŞİSEL VERİLERİN KORUNMASI POLİTİKASI</w:t>
      </w:r>
    </w:p>
    <w:p w:rsidR="00B468FD" w:rsidRPr="00AD6CCC" w:rsidRDefault="00B468FD" w:rsidP="009C6ABC">
      <w:pPr>
        <w:pStyle w:val="ListeParagraf"/>
        <w:numPr>
          <w:ilvl w:val="0"/>
          <w:numId w:val="15"/>
        </w:numPr>
        <w:spacing w:before="100" w:beforeAutospacing="1" w:after="120" w:line="240" w:lineRule="auto"/>
        <w:ind w:left="357" w:hanging="357"/>
        <w:outlineLvl w:val="0"/>
        <w:rPr>
          <w:rFonts w:ascii="Times New Roman" w:eastAsia="Times New Roman" w:hAnsi="Times New Roman" w:cs="Times New Roman"/>
          <w:b/>
          <w:bCs/>
          <w:smallCaps/>
          <w:kern w:val="36"/>
          <w:sz w:val="24"/>
          <w:szCs w:val="24"/>
          <w:lang w:eastAsia="tr-TR"/>
        </w:rPr>
      </w:pPr>
      <w:bookmarkStart w:id="0" w:name="_Toc7017608"/>
      <w:r w:rsidRPr="00AD6CCC">
        <w:rPr>
          <w:rFonts w:ascii="Times New Roman" w:eastAsia="Times New Roman" w:hAnsi="Times New Roman" w:cs="Times New Roman"/>
          <w:b/>
          <w:bCs/>
          <w:smallCaps/>
          <w:kern w:val="36"/>
          <w:sz w:val="24"/>
          <w:szCs w:val="24"/>
          <w:lang w:eastAsia="tr-TR"/>
        </w:rPr>
        <w:t>Giriş</w:t>
      </w:r>
      <w:bookmarkEnd w:id="0"/>
    </w:p>
    <w:p w:rsidR="00B468FD" w:rsidRPr="00AD6CCC" w:rsidRDefault="00062E5A" w:rsidP="00B468FD">
      <w:pPr>
        <w:spacing w:line="240" w:lineRule="auto"/>
        <w:jc w:val="both"/>
        <w:rPr>
          <w:rFonts w:ascii="Times New Roman" w:hAnsi="Times New Roman" w:cs="Times New Roman"/>
          <w:sz w:val="24"/>
          <w:szCs w:val="24"/>
        </w:rPr>
      </w:pPr>
      <w:r w:rsidRPr="00AD6CCC">
        <w:rPr>
          <w:rFonts w:ascii="Times New Roman" w:hAnsi="Times New Roman" w:cs="Times New Roman"/>
          <w:sz w:val="24"/>
          <w:szCs w:val="24"/>
        </w:rPr>
        <w:t>Polin Enerji Nakliye İnşaat Taahhüt İş Makinaları Madencilik Sanayi ve Ticaret Limited Şirketi</w:t>
      </w:r>
      <w:r w:rsidR="00E011D9">
        <w:rPr>
          <w:rFonts w:ascii="Times New Roman" w:hAnsi="Times New Roman" w:cs="Times New Roman"/>
          <w:sz w:val="24"/>
          <w:szCs w:val="24"/>
        </w:rPr>
        <w:t xml:space="preserve"> </w:t>
      </w:r>
      <w:r w:rsidR="00B468FD" w:rsidRPr="00AD6CCC">
        <w:rPr>
          <w:rFonts w:ascii="Times New Roman" w:hAnsi="Times New Roman" w:cs="Times New Roman"/>
          <w:sz w:val="24"/>
          <w:szCs w:val="24"/>
        </w:rPr>
        <w:t>(“</w:t>
      </w:r>
      <w:r w:rsidR="0025784F" w:rsidRPr="00AD6CCC">
        <w:rPr>
          <w:rFonts w:ascii="Times New Roman" w:hAnsi="Times New Roman" w:cs="Times New Roman"/>
          <w:b/>
          <w:sz w:val="24"/>
          <w:szCs w:val="24"/>
        </w:rPr>
        <w:t>Şirket</w:t>
      </w:r>
      <w:r w:rsidR="00B468FD" w:rsidRPr="00AD6CCC">
        <w:rPr>
          <w:rFonts w:ascii="Times New Roman" w:hAnsi="Times New Roman" w:cs="Times New Roman"/>
          <w:sz w:val="24"/>
          <w:szCs w:val="24"/>
        </w:rPr>
        <w:t>”) kişisel verilerin korunması ve işlenmesinde başta Anayasa’nın 20. maddesinde düzenlenen özel hayatın gizliliği olmak üzere kişilerin temel hak ve özgürlüklerini korumaya azami önem atfetmektedir. Bu çerçevede, 6698 sayılı Kişisel Verilerin Korunması Kanunu (“</w:t>
      </w:r>
      <w:r w:rsidR="00B468FD" w:rsidRPr="00AD6CCC">
        <w:rPr>
          <w:rFonts w:ascii="Times New Roman" w:hAnsi="Times New Roman" w:cs="Times New Roman"/>
          <w:b/>
          <w:sz w:val="24"/>
          <w:szCs w:val="24"/>
        </w:rPr>
        <w:t>Kanun</w:t>
      </w:r>
      <w:r w:rsidR="00B468FD" w:rsidRPr="00AD6CCC">
        <w:rPr>
          <w:rFonts w:ascii="Times New Roman" w:hAnsi="Times New Roman" w:cs="Times New Roman"/>
          <w:sz w:val="24"/>
          <w:szCs w:val="24"/>
        </w:rPr>
        <w:t>” ya da “</w:t>
      </w:r>
      <w:r w:rsidR="00B468FD" w:rsidRPr="00AD6CCC">
        <w:rPr>
          <w:rFonts w:ascii="Times New Roman" w:hAnsi="Times New Roman" w:cs="Times New Roman"/>
          <w:b/>
          <w:sz w:val="24"/>
          <w:szCs w:val="24"/>
        </w:rPr>
        <w:t>KVK Kanunu</w:t>
      </w:r>
      <w:r w:rsidR="00B468FD" w:rsidRPr="00AD6CCC">
        <w:rPr>
          <w:rFonts w:ascii="Times New Roman" w:hAnsi="Times New Roman" w:cs="Times New Roman"/>
          <w:sz w:val="24"/>
          <w:szCs w:val="24"/>
        </w:rPr>
        <w:t xml:space="preserve">”) uyarınca kişisel verilerin hukuka uygun olarak korunması ve işlenmesine özen göstermekte, tüm planlama ve faaliyetlerinde bu anlayışla hareket etmektedir. </w:t>
      </w:r>
    </w:p>
    <w:p w:rsidR="00B468FD" w:rsidRPr="00AD6CCC" w:rsidRDefault="0025784F" w:rsidP="00B468FD">
      <w:pPr>
        <w:spacing w:line="240" w:lineRule="auto"/>
        <w:jc w:val="both"/>
        <w:rPr>
          <w:rFonts w:ascii="Times New Roman" w:hAnsi="Times New Roman" w:cs="Times New Roman"/>
          <w:sz w:val="24"/>
          <w:szCs w:val="24"/>
        </w:rPr>
      </w:pPr>
      <w:r w:rsidRPr="00AD6CCC">
        <w:rPr>
          <w:rFonts w:ascii="Times New Roman" w:hAnsi="Times New Roman" w:cs="Times New Roman"/>
          <w:sz w:val="24"/>
          <w:szCs w:val="24"/>
        </w:rPr>
        <w:t>Şirket</w:t>
      </w:r>
      <w:r w:rsidR="00B468FD" w:rsidRPr="00AD6CCC">
        <w:rPr>
          <w:rFonts w:ascii="Times New Roman" w:hAnsi="Times New Roman" w:cs="Times New Roman"/>
          <w:sz w:val="24"/>
          <w:szCs w:val="24"/>
        </w:rPr>
        <w:t xml:space="preserve">, özel hayatın gizliliğinin temeli olan kişisel verilerin korunması ve işlenmesini sadece mevzuata uyum sağlama kapsamında değerlendirmemekte, yaklaşımının temeline insana verdiği değeri koymaktadır. Bu bilinçle hareket eden </w:t>
      </w:r>
      <w:r w:rsidRPr="00AD6CCC">
        <w:rPr>
          <w:rFonts w:ascii="Times New Roman" w:hAnsi="Times New Roman" w:cs="Times New Roman"/>
          <w:sz w:val="24"/>
          <w:szCs w:val="24"/>
        </w:rPr>
        <w:t xml:space="preserve">Şirket </w:t>
      </w:r>
      <w:r w:rsidR="00B468FD" w:rsidRPr="00AD6CCC">
        <w:rPr>
          <w:rFonts w:ascii="Times New Roman" w:hAnsi="Times New Roman" w:cs="Times New Roman"/>
          <w:sz w:val="24"/>
          <w:szCs w:val="24"/>
        </w:rPr>
        <w:t xml:space="preserve">kişisel verilerin hukuka uygun olarak korunması ve işlenmesi için gerekli her türlü idari ve teknik önlemi almaktadır.     </w:t>
      </w:r>
    </w:p>
    <w:p w:rsidR="002932C0" w:rsidRPr="00AD6CCC" w:rsidRDefault="002932C0" w:rsidP="009C6ABC">
      <w:pPr>
        <w:pStyle w:val="ListeParagraf"/>
        <w:numPr>
          <w:ilvl w:val="0"/>
          <w:numId w:val="15"/>
        </w:numPr>
        <w:spacing w:before="100" w:beforeAutospacing="1" w:after="120" w:line="240" w:lineRule="auto"/>
        <w:ind w:left="357" w:hanging="357"/>
        <w:outlineLvl w:val="0"/>
        <w:rPr>
          <w:rFonts w:ascii="Times New Roman" w:eastAsia="Times New Roman" w:hAnsi="Times New Roman" w:cs="Times New Roman"/>
          <w:b/>
          <w:bCs/>
          <w:smallCaps/>
          <w:kern w:val="36"/>
          <w:sz w:val="24"/>
          <w:szCs w:val="24"/>
          <w:lang w:eastAsia="tr-TR"/>
        </w:rPr>
      </w:pPr>
      <w:bookmarkStart w:id="1" w:name="_Toc7017609"/>
      <w:r w:rsidRPr="00AD6CCC">
        <w:rPr>
          <w:rFonts w:ascii="Times New Roman" w:eastAsia="Times New Roman" w:hAnsi="Times New Roman" w:cs="Times New Roman"/>
          <w:b/>
          <w:bCs/>
          <w:smallCaps/>
          <w:kern w:val="36"/>
          <w:sz w:val="24"/>
          <w:szCs w:val="24"/>
          <w:lang w:eastAsia="tr-TR"/>
        </w:rPr>
        <w:t>Politika’nın Amacı</w:t>
      </w:r>
      <w:bookmarkEnd w:id="1"/>
    </w:p>
    <w:p w:rsidR="002932C0" w:rsidRPr="00AD6CCC" w:rsidRDefault="00AE0CEA" w:rsidP="002932C0">
      <w:pPr>
        <w:spacing w:line="240" w:lineRule="auto"/>
        <w:jc w:val="both"/>
        <w:rPr>
          <w:rFonts w:ascii="Times New Roman" w:hAnsi="Times New Roman" w:cs="Times New Roman"/>
          <w:sz w:val="24"/>
          <w:szCs w:val="24"/>
        </w:rPr>
      </w:pPr>
      <w:r w:rsidRPr="00AD6CCC">
        <w:rPr>
          <w:rFonts w:ascii="Times New Roman" w:hAnsi="Times New Roman" w:cs="Times New Roman"/>
          <w:sz w:val="24"/>
          <w:szCs w:val="24"/>
        </w:rPr>
        <w:t xml:space="preserve">Gizlilik ve </w:t>
      </w:r>
      <w:r w:rsidR="002932C0" w:rsidRPr="00AD6CCC">
        <w:rPr>
          <w:rFonts w:ascii="Times New Roman" w:hAnsi="Times New Roman" w:cs="Times New Roman"/>
          <w:sz w:val="24"/>
          <w:szCs w:val="24"/>
        </w:rPr>
        <w:t>Kişisel Verilerin Korunması Politikası’nın (“</w:t>
      </w:r>
      <w:r w:rsidR="002932C0" w:rsidRPr="00AD6CCC">
        <w:rPr>
          <w:rFonts w:ascii="Times New Roman" w:hAnsi="Times New Roman" w:cs="Times New Roman"/>
          <w:b/>
          <w:sz w:val="24"/>
          <w:szCs w:val="24"/>
        </w:rPr>
        <w:t>Politika</w:t>
      </w:r>
      <w:r w:rsidR="002932C0" w:rsidRPr="00AD6CCC">
        <w:rPr>
          <w:rFonts w:ascii="Times New Roman" w:hAnsi="Times New Roman" w:cs="Times New Roman"/>
          <w:sz w:val="24"/>
          <w:szCs w:val="24"/>
        </w:rPr>
        <w:t xml:space="preserve">”) amacı, Kanun’un amacına uygun olarak tamamen veya kısmen otomatik olan ya da herhangi bir veri kayıt sisteminin parçası olmak kaydıyla otomatik olmayan yollarla işlenen kişisel verilerin korunması ve işlenmesinde başta Anayasa’nın 20. maddesinde düzenlenen özel hayatın gizliliği olmak üzere kişilerin temel hak ve özgürlüklerini azami derecede korumak ve </w:t>
      </w:r>
      <w:r w:rsidR="0025784F" w:rsidRPr="00AD6CCC">
        <w:rPr>
          <w:rFonts w:ascii="Times New Roman" w:hAnsi="Times New Roman" w:cs="Times New Roman"/>
          <w:sz w:val="24"/>
          <w:szCs w:val="24"/>
        </w:rPr>
        <w:t>Şirketin</w:t>
      </w:r>
      <w:r w:rsidR="002932C0" w:rsidRPr="00AD6CCC">
        <w:rPr>
          <w:rFonts w:ascii="Times New Roman" w:hAnsi="Times New Roman" w:cs="Times New Roman"/>
          <w:sz w:val="24"/>
          <w:szCs w:val="24"/>
        </w:rPr>
        <w:t xml:space="preserve"> yükümlülükleri ile Kanun uyarınca uyacağı usul ve esaslar hakkında kişisel veri sahiplerini </w:t>
      </w:r>
      <w:r w:rsidR="002932C0" w:rsidRPr="00AD6CCC">
        <w:rPr>
          <w:rFonts w:ascii="Times New Roman" w:hAnsi="Times New Roman" w:cs="Times New Roman"/>
          <w:b/>
          <w:sz w:val="24"/>
          <w:szCs w:val="24"/>
        </w:rPr>
        <w:t>(ilgili kişi</w:t>
      </w:r>
      <w:r w:rsidR="00811ECA" w:rsidRPr="00AD6CCC">
        <w:rPr>
          <w:rFonts w:ascii="Times New Roman" w:hAnsi="Times New Roman" w:cs="Times New Roman"/>
          <w:b/>
          <w:sz w:val="24"/>
          <w:szCs w:val="24"/>
        </w:rPr>
        <w:t>leri</w:t>
      </w:r>
      <w:r w:rsidR="00595548" w:rsidRPr="00AD6CCC">
        <w:rPr>
          <w:rFonts w:ascii="Times New Roman" w:hAnsi="Times New Roman" w:cs="Times New Roman"/>
          <w:sz w:val="24"/>
          <w:szCs w:val="24"/>
        </w:rPr>
        <w:t xml:space="preserve">) bilgilendirmektir. </w:t>
      </w:r>
      <w:r w:rsidR="002932C0" w:rsidRPr="00AD6CCC">
        <w:rPr>
          <w:rFonts w:ascii="Times New Roman" w:hAnsi="Times New Roman" w:cs="Times New Roman"/>
          <w:sz w:val="24"/>
          <w:szCs w:val="24"/>
        </w:rPr>
        <w:t xml:space="preserve">Politika’nın amacı doğrultusunda, </w:t>
      </w:r>
      <w:r w:rsidR="0025784F" w:rsidRPr="00AD6CCC">
        <w:rPr>
          <w:rFonts w:ascii="Times New Roman" w:hAnsi="Times New Roman" w:cs="Times New Roman"/>
          <w:sz w:val="24"/>
          <w:szCs w:val="24"/>
        </w:rPr>
        <w:t>Şirket</w:t>
      </w:r>
      <w:r w:rsidR="002932C0" w:rsidRPr="00AD6CCC">
        <w:rPr>
          <w:rFonts w:ascii="Times New Roman" w:hAnsi="Times New Roman" w:cs="Times New Roman"/>
          <w:sz w:val="24"/>
          <w:szCs w:val="24"/>
        </w:rPr>
        <w:t xml:space="preserve"> tarafından gerçekleştirilen kişisel verilerin korunması ve işlenmesi faaliyetlerinde mevzuata tam uyumun sağlanması ve kişisel veri sahiplerinin özel hayatın gizliliği ve veri güvenliği hakkının korunması hedeflenmektedir.</w:t>
      </w:r>
    </w:p>
    <w:p w:rsidR="002932C0" w:rsidRPr="00AD6CCC" w:rsidRDefault="002932C0" w:rsidP="009C6ABC">
      <w:pPr>
        <w:pStyle w:val="ListeParagraf"/>
        <w:numPr>
          <w:ilvl w:val="0"/>
          <w:numId w:val="15"/>
        </w:numPr>
        <w:spacing w:before="100" w:beforeAutospacing="1" w:after="120" w:line="240" w:lineRule="auto"/>
        <w:ind w:left="357" w:hanging="357"/>
        <w:outlineLvl w:val="0"/>
        <w:rPr>
          <w:rFonts w:ascii="Times New Roman" w:eastAsia="Times New Roman" w:hAnsi="Times New Roman" w:cs="Times New Roman"/>
          <w:b/>
          <w:bCs/>
          <w:smallCaps/>
          <w:kern w:val="36"/>
          <w:sz w:val="24"/>
          <w:szCs w:val="24"/>
          <w:lang w:eastAsia="tr-TR"/>
        </w:rPr>
      </w:pPr>
      <w:bookmarkStart w:id="2" w:name="_Toc7017610"/>
      <w:r w:rsidRPr="00AD6CCC">
        <w:rPr>
          <w:rFonts w:ascii="Times New Roman" w:eastAsia="Times New Roman" w:hAnsi="Times New Roman" w:cs="Times New Roman"/>
          <w:b/>
          <w:bCs/>
          <w:smallCaps/>
          <w:kern w:val="36"/>
          <w:sz w:val="24"/>
          <w:szCs w:val="24"/>
          <w:lang w:eastAsia="tr-TR"/>
        </w:rPr>
        <w:t>Politika’nın Kapsamı</w:t>
      </w:r>
      <w:bookmarkEnd w:id="2"/>
    </w:p>
    <w:p w:rsidR="002932C0" w:rsidRPr="00AD6CCC" w:rsidRDefault="002932C0" w:rsidP="006D30C8">
      <w:pPr>
        <w:spacing w:line="240" w:lineRule="auto"/>
        <w:jc w:val="both"/>
        <w:rPr>
          <w:rFonts w:ascii="Times New Roman" w:hAnsi="Times New Roman" w:cs="Times New Roman"/>
          <w:sz w:val="24"/>
          <w:szCs w:val="24"/>
        </w:rPr>
      </w:pPr>
      <w:r w:rsidRPr="00AD6CCC">
        <w:rPr>
          <w:rFonts w:ascii="Times New Roman" w:hAnsi="Times New Roman" w:cs="Times New Roman"/>
          <w:sz w:val="24"/>
          <w:szCs w:val="24"/>
        </w:rPr>
        <w:t xml:space="preserve">Bu </w:t>
      </w:r>
      <w:r w:rsidR="00AE0CEA" w:rsidRPr="00AD6CCC">
        <w:rPr>
          <w:rFonts w:ascii="Times New Roman" w:hAnsi="Times New Roman" w:cs="Times New Roman"/>
          <w:sz w:val="24"/>
          <w:szCs w:val="24"/>
        </w:rPr>
        <w:t>P</w:t>
      </w:r>
      <w:r w:rsidRPr="00AD6CCC">
        <w:rPr>
          <w:rFonts w:ascii="Times New Roman" w:hAnsi="Times New Roman" w:cs="Times New Roman"/>
          <w:sz w:val="24"/>
          <w:szCs w:val="24"/>
        </w:rPr>
        <w:t>olitika,</w:t>
      </w:r>
      <w:r w:rsidR="0025784F" w:rsidRPr="00AD6CCC">
        <w:rPr>
          <w:rFonts w:ascii="Times New Roman" w:hAnsi="Times New Roman" w:cs="Times New Roman"/>
          <w:sz w:val="24"/>
          <w:szCs w:val="24"/>
        </w:rPr>
        <w:t xml:space="preserve"> Şirketin</w:t>
      </w:r>
      <w:r w:rsidR="005C6F80" w:rsidRPr="00AD6CCC">
        <w:rPr>
          <w:rFonts w:ascii="Times New Roman" w:hAnsi="Times New Roman" w:cs="Times New Roman"/>
          <w:sz w:val="24"/>
          <w:szCs w:val="24"/>
        </w:rPr>
        <w:t xml:space="preserve"> sunduğu mal ve</w:t>
      </w:r>
      <w:r w:rsidRPr="00AD6CCC">
        <w:rPr>
          <w:rFonts w:ascii="Times New Roman" w:hAnsi="Times New Roman" w:cs="Times New Roman"/>
          <w:sz w:val="24"/>
          <w:szCs w:val="24"/>
        </w:rPr>
        <w:t xml:space="preserve"> hizmetler</w:t>
      </w:r>
      <w:r w:rsidR="005C6F80" w:rsidRPr="00AD6CCC">
        <w:rPr>
          <w:rFonts w:ascii="Times New Roman" w:hAnsi="Times New Roman" w:cs="Times New Roman"/>
          <w:sz w:val="24"/>
          <w:szCs w:val="24"/>
        </w:rPr>
        <w:t xml:space="preserve"> neticesinde kişisel verilerin işlenmesinden</w:t>
      </w:r>
      <w:r w:rsidRPr="00AD6CCC">
        <w:rPr>
          <w:rFonts w:ascii="Times New Roman" w:hAnsi="Times New Roman" w:cs="Times New Roman"/>
          <w:sz w:val="24"/>
          <w:szCs w:val="24"/>
        </w:rPr>
        <w:t xml:space="preserve"> dolayısıyla </w:t>
      </w:r>
      <w:r w:rsidR="006D30C8" w:rsidRPr="00AD6CCC">
        <w:rPr>
          <w:rFonts w:ascii="Times New Roman" w:hAnsi="Times New Roman" w:cs="Times New Roman"/>
          <w:sz w:val="24"/>
          <w:szCs w:val="24"/>
        </w:rPr>
        <w:t xml:space="preserve">oluşturulmuştur. </w:t>
      </w:r>
      <w:r w:rsidR="0025784F" w:rsidRPr="00AD6CCC">
        <w:rPr>
          <w:rFonts w:ascii="Times New Roman" w:hAnsi="Times New Roman" w:cs="Times New Roman"/>
          <w:sz w:val="24"/>
          <w:szCs w:val="24"/>
        </w:rPr>
        <w:t>Şirket</w:t>
      </w:r>
      <w:r w:rsidR="002B74E0" w:rsidRPr="00AD6CCC">
        <w:rPr>
          <w:rFonts w:ascii="Times New Roman" w:hAnsi="Times New Roman" w:cs="Times New Roman"/>
          <w:sz w:val="24"/>
          <w:szCs w:val="24"/>
        </w:rPr>
        <w:t xml:space="preserve"> tarafından </w:t>
      </w:r>
      <w:r w:rsidR="005C6F80" w:rsidRPr="00AD6CCC">
        <w:rPr>
          <w:rFonts w:ascii="Times New Roman" w:hAnsi="Times New Roman" w:cs="Times New Roman"/>
          <w:sz w:val="24"/>
          <w:szCs w:val="24"/>
        </w:rPr>
        <w:t xml:space="preserve">sunulan hizmetler üzerinden, </w:t>
      </w:r>
      <w:r w:rsidR="006D30C8" w:rsidRPr="00AD6CCC">
        <w:rPr>
          <w:rFonts w:ascii="Times New Roman" w:hAnsi="Times New Roman" w:cs="Times New Roman"/>
          <w:sz w:val="24"/>
          <w:szCs w:val="24"/>
        </w:rPr>
        <w:t>İnternet site</w:t>
      </w:r>
      <w:r w:rsidR="005C6F80" w:rsidRPr="00AD6CCC">
        <w:rPr>
          <w:rFonts w:ascii="Times New Roman" w:hAnsi="Times New Roman" w:cs="Times New Roman"/>
          <w:sz w:val="24"/>
          <w:szCs w:val="24"/>
        </w:rPr>
        <w:t>miz</w:t>
      </w:r>
      <w:r w:rsidR="006D30C8" w:rsidRPr="00AD6CCC">
        <w:rPr>
          <w:rFonts w:ascii="Times New Roman" w:hAnsi="Times New Roman" w:cs="Times New Roman"/>
          <w:sz w:val="24"/>
          <w:szCs w:val="24"/>
        </w:rPr>
        <w:t xml:space="preserve"> olan</w:t>
      </w:r>
      <w:r w:rsidR="00C57B68" w:rsidRPr="00AD6CCC">
        <w:rPr>
          <w:rFonts w:ascii="Times New Roman" w:eastAsia="Times New Roman" w:hAnsi="Times New Roman" w:cs="Times New Roman"/>
          <w:sz w:val="24"/>
          <w:szCs w:val="24"/>
        </w:rPr>
        <w:t xml:space="preserve">, </w:t>
      </w:r>
      <w:hyperlink r:id="rId8" w:history="1">
        <w:r w:rsidR="00062E5A" w:rsidRPr="00AD6CCC">
          <w:rPr>
            <w:rStyle w:val="Kpr"/>
            <w:sz w:val="24"/>
            <w:szCs w:val="24"/>
          </w:rPr>
          <w:t>www.polinenerji.com</w:t>
        </w:r>
      </w:hyperlink>
      <w:r w:rsidR="00E011D9">
        <w:t xml:space="preserve"> </w:t>
      </w:r>
      <w:r w:rsidR="006D30C8" w:rsidRPr="00AD6CCC">
        <w:rPr>
          <w:rFonts w:ascii="Times New Roman" w:hAnsi="Times New Roman" w:cs="Times New Roman"/>
          <w:sz w:val="24"/>
          <w:szCs w:val="24"/>
        </w:rPr>
        <w:t>üzerinden, sosyal medya üzerinden</w:t>
      </w:r>
      <w:r w:rsidR="004D6157" w:rsidRPr="00AD6CCC">
        <w:rPr>
          <w:rFonts w:ascii="Times New Roman" w:hAnsi="Times New Roman" w:cs="Times New Roman"/>
          <w:b/>
          <w:sz w:val="24"/>
          <w:szCs w:val="24"/>
        </w:rPr>
        <w:t xml:space="preserve">, </w:t>
      </w:r>
      <w:r w:rsidR="002B74E0" w:rsidRPr="00AD6CCC">
        <w:rPr>
          <w:rFonts w:ascii="Times New Roman" w:hAnsi="Times New Roman" w:cs="Times New Roman"/>
          <w:bCs/>
          <w:sz w:val="24"/>
          <w:szCs w:val="24"/>
        </w:rPr>
        <w:t>Şirket telefon</w:t>
      </w:r>
      <w:r w:rsidR="004D6157" w:rsidRPr="00AD6CCC">
        <w:rPr>
          <w:rFonts w:ascii="Times New Roman" w:hAnsi="Times New Roman" w:cs="Times New Roman"/>
          <w:bCs/>
          <w:sz w:val="24"/>
          <w:szCs w:val="24"/>
        </w:rPr>
        <w:t xml:space="preserve"> hattımız aranılarak,</w:t>
      </w:r>
      <w:r w:rsidR="004D6157" w:rsidRPr="00AD6CCC">
        <w:rPr>
          <w:rFonts w:ascii="Times New Roman" w:hAnsi="Times New Roman" w:cs="Times New Roman"/>
          <w:sz w:val="24"/>
          <w:szCs w:val="24"/>
        </w:rPr>
        <w:t xml:space="preserve"> elektronik posta yoluyla</w:t>
      </w:r>
      <w:r w:rsidR="00632B27">
        <w:rPr>
          <w:rFonts w:ascii="Times New Roman" w:hAnsi="Times New Roman" w:cs="Times New Roman"/>
          <w:sz w:val="24"/>
          <w:szCs w:val="24"/>
        </w:rPr>
        <w:t xml:space="preserve"> </w:t>
      </w:r>
      <w:r w:rsidR="006D30C8" w:rsidRPr="00AD6CCC">
        <w:rPr>
          <w:rFonts w:ascii="Times New Roman" w:hAnsi="Times New Roman" w:cs="Times New Roman"/>
          <w:sz w:val="24"/>
          <w:szCs w:val="24"/>
        </w:rPr>
        <w:t xml:space="preserve">veya herhangi bir yolla ulaşılan tüm hizmetlerimize ilişkin olarak hazırlanmıştır. Politika, </w:t>
      </w:r>
      <w:r w:rsidR="004D6157" w:rsidRPr="00AD6CCC">
        <w:rPr>
          <w:rFonts w:ascii="Times New Roman" w:hAnsi="Times New Roman" w:cs="Times New Roman"/>
          <w:sz w:val="24"/>
          <w:szCs w:val="24"/>
        </w:rPr>
        <w:t>müşterilerimiz</w:t>
      </w:r>
      <w:r w:rsidR="002B74E0" w:rsidRPr="00AD6CCC">
        <w:rPr>
          <w:rFonts w:ascii="Times New Roman" w:hAnsi="Times New Roman" w:cs="Times New Roman"/>
          <w:sz w:val="24"/>
          <w:szCs w:val="24"/>
        </w:rPr>
        <w:t>,</w:t>
      </w:r>
      <w:r w:rsidR="00632B27">
        <w:rPr>
          <w:rFonts w:ascii="Times New Roman" w:hAnsi="Times New Roman" w:cs="Times New Roman"/>
          <w:sz w:val="24"/>
          <w:szCs w:val="24"/>
        </w:rPr>
        <w:t xml:space="preserve"> </w:t>
      </w:r>
      <w:r w:rsidR="00811ECA" w:rsidRPr="00AD6CCC">
        <w:rPr>
          <w:rFonts w:ascii="Times New Roman" w:hAnsi="Times New Roman" w:cs="Times New Roman"/>
          <w:sz w:val="24"/>
          <w:szCs w:val="24"/>
        </w:rPr>
        <w:t>ürün-hizmet alınan kişiler ve/veya bunların yetkilileri/çalışanları</w:t>
      </w:r>
      <w:r w:rsidR="00EC5243" w:rsidRPr="00AD6CCC">
        <w:rPr>
          <w:rFonts w:ascii="Times New Roman" w:hAnsi="Times New Roman" w:cs="Times New Roman"/>
          <w:sz w:val="24"/>
          <w:szCs w:val="24"/>
        </w:rPr>
        <w:t>, çalışan adayları</w:t>
      </w:r>
      <w:r w:rsidR="00811ECA" w:rsidRPr="00AD6CCC">
        <w:rPr>
          <w:rFonts w:ascii="Times New Roman" w:hAnsi="Times New Roman" w:cs="Times New Roman"/>
          <w:sz w:val="24"/>
          <w:szCs w:val="24"/>
        </w:rPr>
        <w:t>mız</w:t>
      </w:r>
      <w:r w:rsidR="00EC5243" w:rsidRPr="00AD6CCC">
        <w:rPr>
          <w:rFonts w:ascii="Times New Roman" w:hAnsi="Times New Roman" w:cs="Times New Roman"/>
          <w:sz w:val="24"/>
          <w:szCs w:val="24"/>
        </w:rPr>
        <w:t>,</w:t>
      </w:r>
      <w:r w:rsidR="00632B27">
        <w:rPr>
          <w:rFonts w:ascii="Times New Roman" w:hAnsi="Times New Roman" w:cs="Times New Roman"/>
          <w:sz w:val="24"/>
          <w:szCs w:val="24"/>
        </w:rPr>
        <w:t xml:space="preserve"> </w:t>
      </w:r>
      <w:r w:rsidR="006D30C8" w:rsidRPr="00AD6CCC">
        <w:rPr>
          <w:rFonts w:ascii="Times New Roman" w:hAnsi="Times New Roman" w:cs="Times New Roman"/>
          <w:sz w:val="24"/>
          <w:szCs w:val="24"/>
        </w:rPr>
        <w:t>z</w:t>
      </w:r>
      <w:r w:rsidRPr="00AD6CCC">
        <w:rPr>
          <w:rFonts w:ascii="Times New Roman" w:hAnsi="Times New Roman" w:cs="Times New Roman"/>
          <w:sz w:val="24"/>
          <w:szCs w:val="24"/>
        </w:rPr>
        <w:t>iyaretçiler</w:t>
      </w:r>
      <w:r w:rsidR="006D30C8" w:rsidRPr="00AD6CCC">
        <w:rPr>
          <w:rFonts w:ascii="Times New Roman" w:hAnsi="Times New Roman" w:cs="Times New Roman"/>
          <w:sz w:val="24"/>
          <w:szCs w:val="24"/>
        </w:rPr>
        <w:t>imiz</w:t>
      </w:r>
      <w:r w:rsidR="00162F7C" w:rsidRPr="00AD6CCC">
        <w:rPr>
          <w:rFonts w:ascii="Times New Roman" w:hAnsi="Times New Roman" w:cs="Times New Roman"/>
          <w:sz w:val="24"/>
          <w:szCs w:val="24"/>
        </w:rPr>
        <w:t xml:space="preserve"> ile diğer üçüncü kişiler</w:t>
      </w:r>
      <w:r w:rsidR="00632B27">
        <w:rPr>
          <w:rFonts w:ascii="Times New Roman" w:hAnsi="Times New Roman" w:cs="Times New Roman"/>
          <w:sz w:val="24"/>
          <w:szCs w:val="24"/>
        </w:rPr>
        <w:t xml:space="preserve"> </w:t>
      </w:r>
      <w:r w:rsidRPr="00AD6CCC">
        <w:rPr>
          <w:rFonts w:ascii="Times New Roman" w:hAnsi="Times New Roman" w:cs="Times New Roman"/>
          <w:sz w:val="24"/>
          <w:szCs w:val="24"/>
        </w:rPr>
        <w:t>için hazırlanmıştır ve belirtilen kişiler kapsamında uygulanacaktır. Şirket, bu Politika’yı internet sitesinde yayımlamak suretiyle bu kişisel veri sahiplerini Kanun hakkında bilgilendirmektedir. Hangi sıfatla olursa olsun tüzel kişilere bu Politika uygulanmayacaktır.</w:t>
      </w:r>
    </w:p>
    <w:p w:rsidR="002932C0" w:rsidRPr="00AD6CCC" w:rsidRDefault="002932C0" w:rsidP="002932C0">
      <w:pPr>
        <w:spacing w:line="240" w:lineRule="auto"/>
        <w:jc w:val="both"/>
        <w:rPr>
          <w:rFonts w:ascii="Times New Roman" w:hAnsi="Times New Roman" w:cs="Times New Roman"/>
          <w:sz w:val="24"/>
          <w:szCs w:val="24"/>
        </w:rPr>
      </w:pPr>
      <w:r w:rsidRPr="00AD6CCC">
        <w:rPr>
          <w:rFonts w:ascii="Times New Roman" w:hAnsi="Times New Roman" w:cs="Times New Roman"/>
          <w:sz w:val="24"/>
          <w:szCs w:val="24"/>
        </w:rPr>
        <w:t xml:space="preserve">Bu Politika, yukarıda belirtilen ilgili kişiler için, kişisel verilerin tamamen veya kısmen otomatik olan ya da herhangi bir veri kayıt sisteminin parçası olmak kaydıyla otomatik olmayan yollarla </w:t>
      </w:r>
      <w:r w:rsidR="0025784F" w:rsidRPr="00AD6CCC">
        <w:rPr>
          <w:rFonts w:ascii="Times New Roman" w:hAnsi="Times New Roman" w:cs="Times New Roman"/>
          <w:sz w:val="24"/>
          <w:szCs w:val="24"/>
        </w:rPr>
        <w:t>Şirket</w:t>
      </w:r>
      <w:r w:rsidRPr="00AD6CCC">
        <w:rPr>
          <w:rFonts w:ascii="Times New Roman" w:hAnsi="Times New Roman" w:cs="Times New Roman"/>
          <w:sz w:val="24"/>
          <w:szCs w:val="24"/>
        </w:rPr>
        <w:t xml:space="preserve"> tarafından işlenmesi halinde uygulanacaktır. Verinin aşağıda belirtilen “Kişisel Veri” kapsamında yer almaması veya </w:t>
      </w:r>
      <w:r w:rsidR="0025784F" w:rsidRPr="00AD6CCC">
        <w:rPr>
          <w:rFonts w:ascii="Times New Roman" w:hAnsi="Times New Roman" w:cs="Times New Roman"/>
          <w:sz w:val="24"/>
          <w:szCs w:val="24"/>
        </w:rPr>
        <w:t>Şirket</w:t>
      </w:r>
      <w:r w:rsidRPr="00AD6CCC">
        <w:rPr>
          <w:rFonts w:ascii="Times New Roman" w:hAnsi="Times New Roman" w:cs="Times New Roman"/>
          <w:sz w:val="24"/>
          <w:szCs w:val="24"/>
        </w:rPr>
        <w:t xml:space="preserve"> tarafından gerçekleştirilen kişisel veri işleme faaliyetinin yukarıda belirtilen yollarla olmaması halinde bu Politika uygulanmayacaktır. </w:t>
      </w:r>
    </w:p>
    <w:p w:rsidR="00B468FD" w:rsidRPr="00AD6CCC" w:rsidRDefault="007E7235" w:rsidP="009C6ABC">
      <w:pPr>
        <w:pStyle w:val="ListeParagraf"/>
        <w:numPr>
          <w:ilvl w:val="0"/>
          <w:numId w:val="15"/>
        </w:numPr>
        <w:spacing w:before="100" w:beforeAutospacing="1" w:after="120" w:line="240" w:lineRule="auto"/>
        <w:ind w:left="357" w:hanging="357"/>
        <w:outlineLvl w:val="0"/>
        <w:rPr>
          <w:rFonts w:ascii="Times New Roman" w:eastAsia="Times New Roman" w:hAnsi="Times New Roman" w:cs="Times New Roman"/>
          <w:b/>
          <w:bCs/>
          <w:smallCaps/>
          <w:kern w:val="36"/>
          <w:sz w:val="24"/>
          <w:szCs w:val="24"/>
          <w:lang w:eastAsia="tr-TR"/>
        </w:rPr>
      </w:pPr>
      <w:r w:rsidRPr="00AD6CCC">
        <w:rPr>
          <w:rFonts w:ascii="Times New Roman" w:eastAsia="Times New Roman" w:hAnsi="Times New Roman" w:cs="Times New Roman"/>
          <w:b/>
          <w:bCs/>
          <w:smallCaps/>
          <w:kern w:val="36"/>
          <w:sz w:val="24"/>
          <w:szCs w:val="24"/>
          <w:lang w:eastAsia="tr-TR"/>
        </w:rPr>
        <w:t>Kişisel Verilerin Toplanması</w:t>
      </w:r>
    </w:p>
    <w:p w:rsidR="00DD3B13" w:rsidRPr="00AD6CCC" w:rsidRDefault="007E7235" w:rsidP="00DD3B13">
      <w:pPr>
        <w:spacing w:line="240" w:lineRule="auto"/>
        <w:jc w:val="both"/>
        <w:rPr>
          <w:rFonts w:ascii="Times New Roman" w:hAnsi="Times New Roman" w:cs="Times New Roman"/>
          <w:sz w:val="24"/>
          <w:szCs w:val="24"/>
        </w:rPr>
      </w:pPr>
      <w:r w:rsidRPr="00AD6CCC">
        <w:rPr>
          <w:rFonts w:ascii="Times New Roman" w:hAnsi="Times New Roman" w:cs="Times New Roman"/>
          <w:sz w:val="24"/>
          <w:szCs w:val="24"/>
        </w:rPr>
        <w:t>Kişisel verilerinizi</w:t>
      </w:r>
      <w:r w:rsidR="00305DB4" w:rsidRPr="00AD6CCC">
        <w:rPr>
          <w:rFonts w:ascii="Times New Roman" w:hAnsi="Times New Roman" w:cs="Times New Roman"/>
          <w:sz w:val="24"/>
          <w:szCs w:val="24"/>
        </w:rPr>
        <w:t xml:space="preserve"> sunulan ürün ve hizmetleri yerinde görmek için</w:t>
      </w:r>
      <w:r w:rsidR="00632B27">
        <w:rPr>
          <w:rFonts w:ascii="Times New Roman" w:hAnsi="Times New Roman" w:cs="Times New Roman"/>
          <w:sz w:val="24"/>
          <w:szCs w:val="24"/>
        </w:rPr>
        <w:t xml:space="preserve"> </w:t>
      </w:r>
      <w:r w:rsidR="00305DB4" w:rsidRPr="00AD6CCC">
        <w:rPr>
          <w:rFonts w:ascii="Times New Roman" w:hAnsi="Times New Roman" w:cs="Times New Roman"/>
          <w:sz w:val="24"/>
          <w:szCs w:val="24"/>
        </w:rPr>
        <w:t xml:space="preserve">randevu aldığınızda, </w:t>
      </w:r>
      <w:r w:rsidR="008078AF" w:rsidRPr="00AD6CCC">
        <w:rPr>
          <w:rFonts w:ascii="Times New Roman" w:hAnsi="Times New Roman" w:cs="Times New Roman"/>
          <w:sz w:val="24"/>
          <w:szCs w:val="24"/>
        </w:rPr>
        <w:t xml:space="preserve">aramızdaki sözleşme ve hukuki ilişki süreçleri kapsamında mal ve hizmet alım-satım, tedarik ve nakliye süreçlerinde, </w:t>
      </w:r>
      <w:r w:rsidR="00277DB7" w:rsidRPr="00AD6CCC">
        <w:rPr>
          <w:rFonts w:ascii="Times New Roman" w:hAnsi="Times New Roman" w:cs="Times New Roman"/>
          <w:sz w:val="24"/>
          <w:szCs w:val="24"/>
        </w:rPr>
        <w:t>talep</w:t>
      </w:r>
      <w:r w:rsidR="00062E5A" w:rsidRPr="00AD6CCC">
        <w:rPr>
          <w:rFonts w:ascii="Times New Roman" w:hAnsi="Times New Roman" w:cs="Times New Roman"/>
          <w:sz w:val="24"/>
          <w:szCs w:val="24"/>
        </w:rPr>
        <w:t xml:space="preserve">lerinizi </w:t>
      </w:r>
      <w:r w:rsidR="00277DB7" w:rsidRPr="00AD6CCC">
        <w:rPr>
          <w:rFonts w:ascii="Times New Roman" w:hAnsi="Times New Roman" w:cs="Times New Roman"/>
          <w:sz w:val="24"/>
          <w:szCs w:val="24"/>
        </w:rPr>
        <w:t xml:space="preserve">ilettiğinizde, </w:t>
      </w:r>
      <w:r w:rsidR="00062E5A" w:rsidRPr="00AD6CCC">
        <w:rPr>
          <w:rFonts w:ascii="Times New Roman" w:hAnsi="Times New Roman" w:cs="Times New Roman"/>
          <w:sz w:val="24"/>
          <w:szCs w:val="24"/>
        </w:rPr>
        <w:t>Şirket'imizi</w:t>
      </w:r>
      <w:r w:rsidR="00632B27">
        <w:rPr>
          <w:rFonts w:ascii="Times New Roman" w:hAnsi="Times New Roman" w:cs="Times New Roman"/>
          <w:sz w:val="24"/>
          <w:szCs w:val="24"/>
        </w:rPr>
        <w:t xml:space="preserve"> </w:t>
      </w:r>
      <w:r w:rsidR="00277DB7" w:rsidRPr="00AD6CCC">
        <w:rPr>
          <w:rFonts w:ascii="Times New Roman" w:hAnsi="Times New Roman" w:cs="Times New Roman"/>
          <w:sz w:val="24"/>
          <w:szCs w:val="24"/>
        </w:rPr>
        <w:t>ziyaret ettiğinizde,</w:t>
      </w:r>
      <w:r w:rsidR="00632B27">
        <w:rPr>
          <w:rFonts w:ascii="Times New Roman" w:hAnsi="Times New Roman" w:cs="Times New Roman"/>
          <w:sz w:val="24"/>
          <w:szCs w:val="24"/>
        </w:rPr>
        <w:t xml:space="preserve"> </w:t>
      </w:r>
      <w:r w:rsidR="00EC5243" w:rsidRPr="00AD6CCC">
        <w:rPr>
          <w:rFonts w:ascii="Times New Roman" w:hAnsi="Times New Roman" w:cs="Times New Roman"/>
          <w:sz w:val="24"/>
          <w:szCs w:val="24"/>
        </w:rPr>
        <w:t xml:space="preserve">Şirketimize herhangi bir belge ibraz ettiğinizde, </w:t>
      </w:r>
      <w:r w:rsidR="00AF77F0" w:rsidRPr="00AD6CCC">
        <w:rPr>
          <w:rFonts w:ascii="Times New Roman" w:hAnsi="Times New Roman" w:cs="Times New Roman"/>
          <w:sz w:val="24"/>
          <w:szCs w:val="24"/>
        </w:rPr>
        <w:t>sosyal medya</w:t>
      </w:r>
      <w:r w:rsidR="00595548" w:rsidRPr="00AD6CCC">
        <w:rPr>
          <w:rFonts w:ascii="Times New Roman" w:hAnsi="Times New Roman" w:cs="Times New Roman"/>
          <w:sz w:val="24"/>
          <w:szCs w:val="24"/>
        </w:rPr>
        <w:t xml:space="preserve"> veya elektronik herhangi bir yol ile</w:t>
      </w:r>
      <w:r w:rsidR="00AF77F0" w:rsidRPr="00AD6CCC">
        <w:rPr>
          <w:rFonts w:ascii="Times New Roman" w:hAnsi="Times New Roman" w:cs="Times New Roman"/>
          <w:sz w:val="24"/>
          <w:szCs w:val="24"/>
        </w:rPr>
        <w:t xml:space="preserve"> iletişime geçtiğinizde,</w:t>
      </w:r>
      <w:r w:rsidR="00632B27">
        <w:rPr>
          <w:rFonts w:ascii="Times New Roman" w:hAnsi="Times New Roman" w:cs="Times New Roman"/>
          <w:sz w:val="24"/>
          <w:szCs w:val="24"/>
        </w:rPr>
        <w:t xml:space="preserve"> </w:t>
      </w:r>
      <w:r w:rsidR="00277DB7" w:rsidRPr="00AD6CCC">
        <w:rPr>
          <w:rFonts w:ascii="Times New Roman" w:hAnsi="Times New Roman" w:cs="Times New Roman"/>
          <w:sz w:val="24"/>
          <w:szCs w:val="24"/>
        </w:rPr>
        <w:t>web sitelerimizde</w:t>
      </w:r>
      <w:r w:rsidR="00632B27">
        <w:rPr>
          <w:rFonts w:ascii="Times New Roman" w:hAnsi="Times New Roman" w:cs="Times New Roman"/>
          <w:sz w:val="24"/>
          <w:szCs w:val="24"/>
        </w:rPr>
        <w:t xml:space="preserve"> </w:t>
      </w:r>
      <w:r w:rsidRPr="00AD6CCC">
        <w:rPr>
          <w:rFonts w:ascii="Times New Roman" w:hAnsi="Times New Roman" w:cs="Times New Roman"/>
          <w:sz w:val="24"/>
          <w:szCs w:val="24"/>
        </w:rPr>
        <w:t xml:space="preserve">yer </w:t>
      </w:r>
      <w:r w:rsidR="000C510E">
        <w:rPr>
          <w:rFonts w:ascii="Times New Roman" w:hAnsi="Times New Roman" w:cs="Times New Roman"/>
          <w:sz w:val="24"/>
          <w:szCs w:val="24"/>
        </w:rPr>
        <w:t xml:space="preserve">alan bir formu doldurduğunuzda, </w:t>
      </w:r>
      <w:r w:rsidR="008078AF" w:rsidRPr="00AD6CCC">
        <w:rPr>
          <w:rFonts w:ascii="Times New Roman" w:hAnsi="Times New Roman" w:cs="Times New Roman"/>
          <w:sz w:val="24"/>
          <w:szCs w:val="24"/>
        </w:rPr>
        <w:t xml:space="preserve">Şirketimizi </w:t>
      </w:r>
      <w:r w:rsidR="00277DB7" w:rsidRPr="00AD6CCC">
        <w:rPr>
          <w:rFonts w:ascii="Times New Roman" w:hAnsi="Times New Roman" w:cs="Times New Roman"/>
          <w:sz w:val="24"/>
          <w:szCs w:val="24"/>
        </w:rPr>
        <w:t>arayıp</w:t>
      </w:r>
      <w:r w:rsidR="00936C0B" w:rsidRPr="00AD6CCC">
        <w:rPr>
          <w:rFonts w:ascii="Times New Roman" w:hAnsi="Times New Roman" w:cs="Times New Roman"/>
          <w:sz w:val="24"/>
          <w:szCs w:val="24"/>
        </w:rPr>
        <w:t xml:space="preserve"> görüşme gerçekleştirdiğinizde</w:t>
      </w:r>
      <w:r w:rsidR="008078AF" w:rsidRPr="00AD6CCC">
        <w:rPr>
          <w:rFonts w:ascii="Times New Roman" w:hAnsi="Times New Roman" w:cs="Times New Roman"/>
          <w:sz w:val="24"/>
          <w:szCs w:val="24"/>
        </w:rPr>
        <w:t xml:space="preserve">, </w:t>
      </w:r>
      <w:r w:rsidR="00936C0B" w:rsidRPr="00AD6CCC">
        <w:rPr>
          <w:rFonts w:ascii="Times New Roman" w:hAnsi="Times New Roman" w:cs="Times New Roman"/>
          <w:sz w:val="24"/>
          <w:szCs w:val="24"/>
        </w:rPr>
        <w:t>elektronik posta üzerinden iletişim kurduğunuzda</w:t>
      </w:r>
      <w:r w:rsidR="00632B27">
        <w:rPr>
          <w:rFonts w:ascii="Times New Roman" w:hAnsi="Times New Roman" w:cs="Times New Roman"/>
          <w:sz w:val="24"/>
          <w:szCs w:val="24"/>
        </w:rPr>
        <w:t xml:space="preserve"> </w:t>
      </w:r>
      <w:r w:rsidRPr="00AD6CCC">
        <w:rPr>
          <w:rFonts w:ascii="Times New Roman" w:hAnsi="Times New Roman" w:cs="Times New Roman"/>
          <w:sz w:val="24"/>
          <w:szCs w:val="24"/>
        </w:rPr>
        <w:t xml:space="preserve">topluyor, işliyor ve </w:t>
      </w:r>
      <w:r w:rsidR="00685E01" w:rsidRPr="00AD6CCC">
        <w:rPr>
          <w:rFonts w:ascii="Times New Roman" w:hAnsi="Times New Roman" w:cs="Times New Roman"/>
          <w:sz w:val="24"/>
          <w:szCs w:val="24"/>
        </w:rPr>
        <w:t>saklıyoruz.</w:t>
      </w:r>
      <w:r w:rsidR="000C510E">
        <w:rPr>
          <w:rFonts w:ascii="Times New Roman" w:hAnsi="Times New Roman" w:cs="Times New Roman"/>
          <w:sz w:val="24"/>
          <w:szCs w:val="24"/>
        </w:rPr>
        <w:t xml:space="preserve"> </w:t>
      </w:r>
      <w:r w:rsidR="008078AF" w:rsidRPr="00AD6CCC">
        <w:rPr>
          <w:rFonts w:ascii="Times New Roman" w:hAnsi="Times New Roman" w:cs="Times New Roman"/>
          <w:sz w:val="24"/>
          <w:szCs w:val="24"/>
        </w:rPr>
        <w:t>Şirket</w:t>
      </w:r>
      <w:r w:rsidR="0056131B" w:rsidRPr="00AD6CCC">
        <w:rPr>
          <w:rFonts w:ascii="Times New Roman" w:hAnsi="Times New Roman" w:cs="Times New Roman"/>
          <w:sz w:val="24"/>
          <w:szCs w:val="24"/>
        </w:rPr>
        <w:t xml:space="preserve">imizle temas edilen faaliyet ve yere göre </w:t>
      </w:r>
      <w:r w:rsidR="00393834" w:rsidRPr="00AD6CCC">
        <w:rPr>
          <w:rFonts w:ascii="Times New Roman" w:hAnsi="Times New Roman" w:cs="Times New Roman"/>
          <w:sz w:val="24"/>
          <w:szCs w:val="24"/>
        </w:rPr>
        <w:t>değişmekle</w:t>
      </w:r>
      <w:r w:rsidR="0056131B" w:rsidRPr="00AD6CCC">
        <w:rPr>
          <w:rFonts w:ascii="Times New Roman" w:hAnsi="Times New Roman" w:cs="Times New Roman"/>
          <w:sz w:val="24"/>
          <w:szCs w:val="24"/>
        </w:rPr>
        <w:t xml:space="preserve"> birlikte b</w:t>
      </w:r>
      <w:r w:rsidR="00716F4C" w:rsidRPr="00AD6CCC">
        <w:rPr>
          <w:rFonts w:ascii="Times New Roman" w:hAnsi="Times New Roman" w:cs="Times New Roman"/>
          <w:sz w:val="24"/>
          <w:szCs w:val="24"/>
        </w:rPr>
        <w:t xml:space="preserve">u kapsamda </w:t>
      </w:r>
      <w:r w:rsidR="00685E01" w:rsidRPr="00AD6CCC">
        <w:rPr>
          <w:rFonts w:ascii="Times New Roman" w:hAnsi="Times New Roman" w:cs="Times New Roman"/>
          <w:sz w:val="24"/>
          <w:szCs w:val="24"/>
        </w:rPr>
        <w:t>toplanan kişisel verileriniz aşağıda</w:t>
      </w:r>
      <w:r w:rsidR="00632B27">
        <w:rPr>
          <w:rFonts w:ascii="Times New Roman" w:hAnsi="Times New Roman" w:cs="Times New Roman"/>
          <w:sz w:val="24"/>
          <w:szCs w:val="24"/>
        </w:rPr>
        <w:t xml:space="preserve"> </w:t>
      </w:r>
      <w:r w:rsidR="00685E01" w:rsidRPr="00AD6CCC">
        <w:rPr>
          <w:rFonts w:ascii="Times New Roman" w:hAnsi="Times New Roman" w:cs="Times New Roman"/>
          <w:sz w:val="24"/>
          <w:szCs w:val="24"/>
        </w:rPr>
        <w:t>yer almaktadır:</w:t>
      </w:r>
    </w:p>
    <w:p w:rsidR="0056131B" w:rsidRPr="00AD6CCC" w:rsidRDefault="00DD3B13" w:rsidP="006C320D">
      <w:pPr>
        <w:pStyle w:val="ListeParagraf"/>
        <w:numPr>
          <w:ilvl w:val="0"/>
          <w:numId w:val="31"/>
        </w:numPr>
        <w:rPr>
          <w:rFonts w:ascii="Times New Roman" w:hAnsi="Times New Roman" w:cs="Times New Roman"/>
          <w:sz w:val="24"/>
          <w:szCs w:val="24"/>
        </w:rPr>
      </w:pPr>
      <w:r w:rsidRPr="00AD6CCC">
        <w:rPr>
          <w:rFonts w:ascii="Times New Roman" w:hAnsi="Times New Roman" w:cs="Times New Roman"/>
          <w:sz w:val="24"/>
          <w:szCs w:val="24"/>
        </w:rPr>
        <w:lastRenderedPageBreak/>
        <w:t>Ad Soyad</w:t>
      </w:r>
      <w:r w:rsidR="007E7235" w:rsidRPr="00AD6CCC">
        <w:rPr>
          <w:rFonts w:ascii="Times New Roman" w:hAnsi="Times New Roman" w:cs="Times New Roman"/>
          <w:sz w:val="24"/>
          <w:szCs w:val="24"/>
        </w:rPr>
        <w:t>,</w:t>
      </w:r>
      <w:r w:rsidR="00E011D9">
        <w:rPr>
          <w:rFonts w:ascii="Times New Roman" w:hAnsi="Times New Roman" w:cs="Times New Roman"/>
          <w:sz w:val="24"/>
          <w:szCs w:val="24"/>
        </w:rPr>
        <w:t xml:space="preserve"> </w:t>
      </w:r>
      <w:r w:rsidR="0056131B" w:rsidRPr="00AD6CCC">
        <w:rPr>
          <w:rFonts w:ascii="Times New Roman" w:hAnsi="Times New Roman" w:cs="Times New Roman"/>
          <w:sz w:val="24"/>
          <w:szCs w:val="24"/>
        </w:rPr>
        <w:t>T</w:t>
      </w:r>
      <w:r w:rsidR="00767B55" w:rsidRPr="00AD6CCC">
        <w:rPr>
          <w:rFonts w:ascii="Times New Roman" w:hAnsi="Times New Roman" w:cs="Times New Roman"/>
          <w:sz w:val="24"/>
          <w:szCs w:val="24"/>
        </w:rPr>
        <w:t>.</w:t>
      </w:r>
      <w:r w:rsidR="0056131B" w:rsidRPr="00AD6CCC">
        <w:rPr>
          <w:rFonts w:ascii="Times New Roman" w:hAnsi="Times New Roman" w:cs="Times New Roman"/>
          <w:sz w:val="24"/>
          <w:szCs w:val="24"/>
        </w:rPr>
        <w:t>C</w:t>
      </w:r>
      <w:r w:rsidR="00767B55" w:rsidRPr="00AD6CCC">
        <w:rPr>
          <w:rFonts w:ascii="Times New Roman" w:hAnsi="Times New Roman" w:cs="Times New Roman"/>
          <w:sz w:val="24"/>
          <w:szCs w:val="24"/>
        </w:rPr>
        <w:t>.</w:t>
      </w:r>
      <w:r w:rsidR="0056131B" w:rsidRPr="00AD6CCC">
        <w:rPr>
          <w:rFonts w:ascii="Times New Roman" w:hAnsi="Times New Roman" w:cs="Times New Roman"/>
          <w:sz w:val="24"/>
          <w:szCs w:val="24"/>
        </w:rPr>
        <w:t xml:space="preserve"> kimlik numarası, T</w:t>
      </w:r>
      <w:r w:rsidR="00767B55" w:rsidRPr="00AD6CCC">
        <w:rPr>
          <w:rFonts w:ascii="Times New Roman" w:hAnsi="Times New Roman" w:cs="Times New Roman"/>
          <w:sz w:val="24"/>
          <w:szCs w:val="24"/>
        </w:rPr>
        <w:t>.</w:t>
      </w:r>
      <w:r w:rsidR="0056131B" w:rsidRPr="00AD6CCC">
        <w:rPr>
          <w:rFonts w:ascii="Times New Roman" w:hAnsi="Times New Roman" w:cs="Times New Roman"/>
          <w:sz w:val="24"/>
          <w:szCs w:val="24"/>
        </w:rPr>
        <w:t>C</w:t>
      </w:r>
      <w:r w:rsidR="00767B55" w:rsidRPr="00AD6CCC">
        <w:rPr>
          <w:rFonts w:ascii="Times New Roman" w:hAnsi="Times New Roman" w:cs="Times New Roman"/>
          <w:sz w:val="24"/>
          <w:szCs w:val="24"/>
        </w:rPr>
        <w:t>.</w:t>
      </w:r>
      <w:r w:rsidR="0056131B" w:rsidRPr="00AD6CCC">
        <w:rPr>
          <w:rFonts w:ascii="Times New Roman" w:hAnsi="Times New Roman" w:cs="Times New Roman"/>
          <w:sz w:val="24"/>
          <w:szCs w:val="24"/>
        </w:rPr>
        <w:t xml:space="preserve"> kimlik kart bilgileri, vergi kimlik numarası</w:t>
      </w:r>
      <w:r w:rsidR="006C320D" w:rsidRPr="00AD6CCC">
        <w:rPr>
          <w:rFonts w:ascii="Times New Roman" w:hAnsi="Times New Roman" w:cs="Times New Roman"/>
          <w:sz w:val="24"/>
          <w:szCs w:val="24"/>
        </w:rPr>
        <w:t>,</w:t>
      </w:r>
    </w:p>
    <w:p w:rsidR="007E7235" w:rsidRPr="00AD6CCC" w:rsidRDefault="0056131B" w:rsidP="006C320D">
      <w:pPr>
        <w:pStyle w:val="ListeParagraf"/>
        <w:numPr>
          <w:ilvl w:val="0"/>
          <w:numId w:val="31"/>
        </w:numPr>
        <w:rPr>
          <w:rFonts w:ascii="Times New Roman" w:hAnsi="Times New Roman" w:cs="Times New Roman"/>
          <w:sz w:val="24"/>
          <w:szCs w:val="24"/>
        </w:rPr>
      </w:pPr>
      <w:r w:rsidRPr="00AD6CCC">
        <w:rPr>
          <w:rFonts w:ascii="Times New Roman" w:hAnsi="Times New Roman" w:cs="Times New Roman"/>
          <w:sz w:val="24"/>
          <w:szCs w:val="24"/>
        </w:rPr>
        <w:t xml:space="preserve">Telefon numarası, </w:t>
      </w:r>
      <w:r w:rsidR="00DD3B13" w:rsidRPr="00AD6CCC">
        <w:rPr>
          <w:rFonts w:ascii="Times New Roman" w:hAnsi="Times New Roman" w:cs="Times New Roman"/>
          <w:sz w:val="24"/>
          <w:szCs w:val="24"/>
        </w:rPr>
        <w:t xml:space="preserve">e-posta ve </w:t>
      </w:r>
      <w:r w:rsidRPr="00AD6CCC">
        <w:rPr>
          <w:rFonts w:ascii="Times New Roman" w:hAnsi="Times New Roman" w:cs="Times New Roman"/>
          <w:sz w:val="24"/>
          <w:szCs w:val="24"/>
        </w:rPr>
        <w:t>adres bilgileri</w:t>
      </w:r>
      <w:r w:rsidR="00DD3B13" w:rsidRPr="00AD6CCC">
        <w:rPr>
          <w:rFonts w:ascii="Times New Roman" w:hAnsi="Times New Roman" w:cs="Times New Roman"/>
          <w:sz w:val="24"/>
          <w:szCs w:val="24"/>
        </w:rPr>
        <w:t>,</w:t>
      </w:r>
    </w:p>
    <w:p w:rsidR="00351BFC" w:rsidRPr="00AD6CCC" w:rsidRDefault="00351BFC" w:rsidP="006C320D">
      <w:pPr>
        <w:pStyle w:val="ListeParagraf"/>
        <w:numPr>
          <w:ilvl w:val="0"/>
          <w:numId w:val="31"/>
        </w:numPr>
        <w:rPr>
          <w:rFonts w:ascii="Times New Roman" w:hAnsi="Times New Roman" w:cs="Times New Roman"/>
          <w:sz w:val="24"/>
          <w:szCs w:val="24"/>
        </w:rPr>
      </w:pPr>
      <w:r w:rsidRPr="00AD6CCC">
        <w:rPr>
          <w:rFonts w:ascii="Times New Roman" w:hAnsi="Times New Roman" w:cs="Times New Roman"/>
          <w:sz w:val="24"/>
          <w:szCs w:val="24"/>
        </w:rPr>
        <w:t>Talep ve sipariş bilgileri,</w:t>
      </w:r>
    </w:p>
    <w:p w:rsidR="0056131B" w:rsidRPr="00AD6CCC" w:rsidRDefault="0056131B" w:rsidP="006C320D">
      <w:pPr>
        <w:pStyle w:val="ListeParagraf"/>
        <w:numPr>
          <w:ilvl w:val="0"/>
          <w:numId w:val="31"/>
        </w:numPr>
        <w:rPr>
          <w:rFonts w:ascii="Times New Roman" w:hAnsi="Times New Roman" w:cs="Times New Roman"/>
          <w:sz w:val="24"/>
          <w:szCs w:val="24"/>
        </w:rPr>
      </w:pPr>
      <w:r w:rsidRPr="00AD6CCC">
        <w:rPr>
          <w:rFonts w:ascii="Times New Roman" w:hAnsi="Times New Roman" w:cs="Times New Roman"/>
          <w:sz w:val="24"/>
          <w:szCs w:val="24"/>
        </w:rPr>
        <w:t>Fatura, senet, çek detay bilgileri</w:t>
      </w:r>
      <w:r w:rsidR="006C320D" w:rsidRPr="00AD6CCC">
        <w:rPr>
          <w:rFonts w:ascii="Times New Roman" w:hAnsi="Times New Roman" w:cs="Times New Roman"/>
          <w:sz w:val="24"/>
          <w:szCs w:val="24"/>
        </w:rPr>
        <w:t>,</w:t>
      </w:r>
    </w:p>
    <w:p w:rsidR="0056131B" w:rsidRPr="00AD6CCC" w:rsidRDefault="0056131B" w:rsidP="006C320D">
      <w:pPr>
        <w:pStyle w:val="ListeParagraf"/>
        <w:numPr>
          <w:ilvl w:val="0"/>
          <w:numId w:val="31"/>
        </w:numPr>
        <w:rPr>
          <w:rFonts w:ascii="Times New Roman" w:hAnsi="Times New Roman" w:cs="Times New Roman"/>
          <w:bCs/>
          <w:sz w:val="24"/>
          <w:szCs w:val="24"/>
        </w:rPr>
      </w:pPr>
      <w:r w:rsidRPr="00AD6CCC">
        <w:rPr>
          <w:rFonts w:ascii="Times New Roman" w:hAnsi="Times New Roman" w:cs="Times New Roman"/>
          <w:bCs/>
          <w:sz w:val="24"/>
          <w:szCs w:val="24"/>
        </w:rPr>
        <w:t>Sipariş numaraları, müşteri numaraları</w:t>
      </w:r>
      <w:r w:rsidR="006C320D" w:rsidRPr="00AD6CCC">
        <w:rPr>
          <w:rFonts w:ascii="Times New Roman" w:hAnsi="Times New Roman" w:cs="Times New Roman"/>
          <w:bCs/>
          <w:sz w:val="24"/>
          <w:szCs w:val="24"/>
        </w:rPr>
        <w:t>,</w:t>
      </w:r>
    </w:p>
    <w:p w:rsidR="00C73B0B" w:rsidRPr="00AD6CCC" w:rsidRDefault="0056131B" w:rsidP="006C320D">
      <w:pPr>
        <w:pStyle w:val="ListeParagraf"/>
        <w:numPr>
          <w:ilvl w:val="0"/>
          <w:numId w:val="31"/>
        </w:numPr>
        <w:rPr>
          <w:rFonts w:ascii="Times New Roman" w:hAnsi="Times New Roman" w:cs="Times New Roman"/>
          <w:sz w:val="24"/>
          <w:szCs w:val="24"/>
        </w:rPr>
      </w:pPr>
      <w:r w:rsidRPr="00AD6CCC">
        <w:rPr>
          <w:rFonts w:ascii="Times New Roman" w:hAnsi="Times New Roman" w:cs="Times New Roman"/>
          <w:sz w:val="24"/>
          <w:szCs w:val="24"/>
        </w:rPr>
        <w:t>Banka hesap bilgileri</w:t>
      </w:r>
      <w:r w:rsidR="006C320D" w:rsidRPr="00AD6CCC">
        <w:rPr>
          <w:rFonts w:ascii="Times New Roman" w:hAnsi="Times New Roman" w:cs="Times New Roman"/>
          <w:sz w:val="24"/>
          <w:szCs w:val="24"/>
        </w:rPr>
        <w:t>,</w:t>
      </w:r>
    </w:p>
    <w:p w:rsidR="00351BFC" w:rsidRPr="00AD6CCC" w:rsidRDefault="00457A75" w:rsidP="006C320D">
      <w:pPr>
        <w:pStyle w:val="ListeParagraf"/>
        <w:numPr>
          <w:ilvl w:val="0"/>
          <w:numId w:val="31"/>
        </w:numPr>
        <w:rPr>
          <w:rFonts w:ascii="Times New Roman" w:hAnsi="Times New Roman" w:cs="Times New Roman"/>
          <w:sz w:val="24"/>
          <w:szCs w:val="24"/>
        </w:rPr>
      </w:pPr>
      <w:r w:rsidRPr="00AD6CCC">
        <w:rPr>
          <w:rFonts w:ascii="Times New Roman" w:hAnsi="Times New Roman" w:cs="Times New Roman"/>
          <w:sz w:val="24"/>
          <w:szCs w:val="24"/>
        </w:rPr>
        <w:t>K</w:t>
      </w:r>
      <w:r w:rsidR="00351BFC" w:rsidRPr="00AD6CCC">
        <w:rPr>
          <w:rFonts w:ascii="Times New Roman" w:hAnsi="Times New Roman" w:cs="Times New Roman"/>
          <w:sz w:val="24"/>
          <w:szCs w:val="24"/>
        </w:rPr>
        <w:t>amera kayıtları</w:t>
      </w:r>
    </w:p>
    <w:p w:rsidR="00767B55" w:rsidRPr="00AD6CCC" w:rsidRDefault="00351BFC" w:rsidP="006C320D">
      <w:pPr>
        <w:pStyle w:val="ListeParagraf"/>
        <w:numPr>
          <w:ilvl w:val="0"/>
          <w:numId w:val="31"/>
        </w:numPr>
        <w:rPr>
          <w:rFonts w:ascii="Times New Roman" w:hAnsi="Times New Roman" w:cs="Times New Roman"/>
          <w:sz w:val="24"/>
          <w:szCs w:val="24"/>
        </w:rPr>
      </w:pPr>
      <w:r w:rsidRPr="00AD6CCC">
        <w:rPr>
          <w:rFonts w:ascii="Times New Roman" w:hAnsi="Times New Roman" w:cs="Times New Roman"/>
          <w:sz w:val="24"/>
          <w:szCs w:val="24"/>
        </w:rPr>
        <w:t xml:space="preserve">IP </w:t>
      </w:r>
      <w:r w:rsidR="00767B55" w:rsidRPr="00AD6CCC">
        <w:rPr>
          <w:rFonts w:ascii="Times New Roman" w:hAnsi="Times New Roman" w:cs="Times New Roman"/>
          <w:sz w:val="24"/>
          <w:szCs w:val="24"/>
        </w:rPr>
        <w:t>ve Mac</w:t>
      </w:r>
      <w:r w:rsidRPr="00AD6CCC">
        <w:rPr>
          <w:rFonts w:ascii="Times New Roman" w:hAnsi="Times New Roman" w:cs="Times New Roman"/>
          <w:sz w:val="24"/>
          <w:szCs w:val="24"/>
        </w:rPr>
        <w:t xml:space="preserve"> adresi</w:t>
      </w:r>
    </w:p>
    <w:p w:rsidR="00351BFC" w:rsidRPr="00AD6CCC" w:rsidRDefault="00767B55" w:rsidP="00767B55">
      <w:pPr>
        <w:pStyle w:val="ListeParagraf"/>
        <w:numPr>
          <w:ilvl w:val="0"/>
          <w:numId w:val="31"/>
        </w:numPr>
        <w:jc w:val="both"/>
        <w:rPr>
          <w:rFonts w:ascii="Times New Roman" w:hAnsi="Times New Roman" w:cs="Times New Roman"/>
          <w:sz w:val="24"/>
          <w:szCs w:val="24"/>
        </w:rPr>
      </w:pPr>
      <w:r w:rsidRPr="00AD6CCC">
        <w:rPr>
          <w:rFonts w:ascii="Times New Roman" w:hAnsi="Times New Roman" w:cs="Times New Roman"/>
          <w:sz w:val="24"/>
          <w:szCs w:val="24"/>
        </w:rPr>
        <w:t>Hukuki İşlem Bilgileri (Vekaletname bilgileri, imza sirküleri, adli makam yazışmaları/ mahkeme kararları)</w:t>
      </w:r>
    </w:p>
    <w:p w:rsidR="00EC5243" w:rsidRPr="00AD6CCC" w:rsidRDefault="00EC5243" w:rsidP="00EC5243">
      <w:pPr>
        <w:pStyle w:val="ListeParagraf"/>
        <w:numPr>
          <w:ilvl w:val="0"/>
          <w:numId w:val="31"/>
        </w:numPr>
        <w:shd w:val="clear" w:color="auto" w:fill="FFFFFF"/>
        <w:spacing w:before="100" w:beforeAutospacing="1" w:after="100" w:afterAutospacing="1"/>
        <w:jc w:val="both"/>
        <w:rPr>
          <w:rFonts w:ascii="Times New Roman" w:eastAsia="Calibri" w:hAnsi="Times New Roman" w:cs="Times New Roman"/>
          <w:sz w:val="24"/>
          <w:szCs w:val="24"/>
        </w:rPr>
      </w:pPr>
      <w:r w:rsidRPr="00AD6CCC">
        <w:rPr>
          <w:rFonts w:ascii="Times New Roman" w:eastAsia="Calibri" w:hAnsi="Times New Roman" w:cs="Times New Roman"/>
          <w:sz w:val="24"/>
          <w:szCs w:val="24"/>
        </w:rPr>
        <w:t>Haberleşme Kayıtları (</w:t>
      </w:r>
      <w:r w:rsidR="00B76EB5" w:rsidRPr="00AD6CCC">
        <w:rPr>
          <w:rFonts w:ascii="Times New Roman" w:eastAsia="Calibri" w:hAnsi="Times New Roman" w:cs="Times New Roman"/>
          <w:sz w:val="24"/>
          <w:szCs w:val="24"/>
        </w:rPr>
        <w:t>İ</w:t>
      </w:r>
      <w:r w:rsidRPr="00AD6CCC">
        <w:rPr>
          <w:rFonts w:ascii="Times New Roman" w:eastAsia="Calibri" w:hAnsi="Times New Roman" w:cs="Times New Roman"/>
          <w:sz w:val="24"/>
          <w:szCs w:val="24"/>
        </w:rPr>
        <w:t>lgili kişi tarafından iletilen her türlü e-mail ve yazışmalar)</w:t>
      </w:r>
    </w:p>
    <w:p w:rsidR="00062E5A" w:rsidRPr="00AD6CCC" w:rsidRDefault="00062E5A" w:rsidP="00EC5243">
      <w:pPr>
        <w:pStyle w:val="ListeParagraf"/>
        <w:numPr>
          <w:ilvl w:val="0"/>
          <w:numId w:val="31"/>
        </w:numPr>
        <w:shd w:val="clear" w:color="auto" w:fill="FFFFFF"/>
        <w:spacing w:before="100" w:beforeAutospacing="1" w:after="100" w:afterAutospacing="1"/>
        <w:jc w:val="both"/>
        <w:rPr>
          <w:rFonts w:ascii="Times New Roman" w:eastAsia="Calibri" w:hAnsi="Times New Roman" w:cs="Times New Roman"/>
          <w:sz w:val="24"/>
          <w:szCs w:val="24"/>
        </w:rPr>
      </w:pPr>
      <w:r w:rsidRPr="00AD6CCC">
        <w:rPr>
          <w:rFonts w:ascii="Times New Roman" w:eastAsia="Calibri" w:hAnsi="Times New Roman" w:cs="Times New Roman"/>
          <w:sz w:val="24"/>
          <w:szCs w:val="24"/>
        </w:rPr>
        <w:t>Özlük / mesleki deneyim (Çalışan adayları tarafından iletilen bilgiler)</w:t>
      </w:r>
    </w:p>
    <w:p w:rsidR="00702578" w:rsidRPr="00AD6CCC" w:rsidRDefault="000C1FD0" w:rsidP="000C1FD0">
      <w:pPr>
        <w:spacing w:line="240" w:lineRule="auto"/>
        <w:jc w:val="both"/>
        <w:rPr>
          <w:rFonts w:ascii="Times New Roman" w:hAnsi="Times New Roman" w:cs="Times New Roman"/>
          <w:sz w:val="24"/>
          <w:szCs w:val="24"/>
        </w:rPr>
      </w:pPr>
      <w:r w:rsidRPr="00AD6CCC">
        <w:rPr>
          <w:rFonts w:ascii="Times New Roman" w:hAnsi="Times New Roman" w:cs="Times New Roman"/>
          <w:sz w:val="24"/>
          <w:szCs w:val="24"/>
        </w:rPr>
        <w:t xml:space="preserve">Tarafınıza ait olmayan kişisel veriler </w:t>
      </w:r>
      <w:r w:rsidR="007E7235" w:rsidRPr="00AD6CCC">
        <w:rPr>
          <w:rFonts w:ascii="Times New Roman" w:hAnsi="Times New Roman" w:cs="Times New Roman"/>
          <w:sz w:val="24"/>
          <w:szCs w:val="24"/>
        </w:rPr>
        <w:t xml:space="preserve">(başka bir kişiye ait </w:t>
      </w:r>
      <w:r w:rsidR="00351BFC" w:rsidRPr="00AD6CCC">
        <w:rPr>
          <w:rFonts w:ascii="Times New Roman" w:hAnsi="Times New Roman" w:cs="Times New Roman"/>
          <w:sz w:val="24"/>
          <w:szCs w:val="24"/>
        </w:rPr>
        <w:t>ruhsat, fatura</w:t>
      </w:r>
      <w:r w:rsidR="007E7235" w:rsidRPr="00AD6CCC">
        <w:rPr>
          <w:rFonts w:ascii="Times New Roman" w:hAnsi="Times New Roman" w:cs="Times New Roman"/>
          <w:sz w:val="24"/>
          <w:szCs w:val="24"/>
        </w:rPr>
        <w:t xml:space="preserve"> adresi, </w:t>
      </w:r>
      <w:r w:rsidRPr="00AD6CCC">
        <w:rPr>
          <w:rFonts w:ascii="Times New Roman" w:hAnsi="Times New Roman" w:cs="Times New Roman"/>
          <w:sz w:val="24"/>
          <w:szCs w:val="24"/>
        </w:rPr>
        <w:t>size ait olmayan</w:t>
      </w:r>
      <w:r w:rsidR="007E7235" w:rsidRPr="00AD6CCC">
        <w:rPr>
          <w:rFonts w:ascii="Times New Roman" w:hAnsi="Times New Roman" w:cs="Times New Roman"/>
          <w:sz w:val="24"/>
          <w:szCs w:val="24"/>
        </w:rPr>
        <w:t xml:space="preserve"> bir kartın </w:t>
      </w:r>
      <w:r w:rsidRPr="00AD6CCC">
        <w:rPr>
          <w:rFonts w:ascii="Times New Roman" w:hAnsi="Times New Roman" w:cs="Times New Roman"/>
          <w:sz w:val="24"/>
          <w:szCs w:val="24"/>
        </w:rPr>
        <w:t>sahibine</w:t>
      </w:r>
      <w:r w:rsidR="007E7235" w:rsidRPr="00AD6CCC">
        <w:rPr>
          <w:rFonts w:ascii="Times New Roman" w:hAnsi="Times New Roman" w:cs="Times New Roman"/>
          <w:sz w:val="24"/>
          <w:szCs w:val="24"/>
        </w:rPr>
        <w:t xml:space="preserve"> ilişkin bilgiler</w:t>
      </w:r>
      <w:r w:rsidRPr="00AD6CCC">
        <w:rPr>
          <w:rFonts w:ascii="Times New Roman" w:hAnsi="Times New Roman" w:cs="Times New Roman"/>
          <w:sz w:val="24"/>
          <w:szCs w:val="24"/>
        </w:rPr>
        <w:t>, üçüncü kişilere ait banka ve hesap bilgileri gibi</w:t>
      </w:r>
      <w:r w:rsidR="007E7235" w:rsidRPr="00AD6CCC">
        <w:rPr>
          <w:rFonts w:ascii="Times New Roman" w:hAnsi="Times New Roman" w:cs="Times New Roman"/>
          <w:sz w:val="24"/>
          <w:szCs w:val="24"/>
        </w:rPr>
        <w:t>)</w:t>
      </w:r>
      <w:r w:rsidRPr="00AD6CCC">
        <w:rPr>
          <w:rFonts w:ascii="Times New Roman" w:hAnsi="Times New Roman" w:cs="Times New Roman"/>
          <w:sz w:val="24"/>
          <w:szCs w:val="24"/>
        </w:rPr>
        <w:t xml:space="preserve">söz konusu kişilerin bu bilgilerinin </w:t>
      </w:r>
      <w:r w:rsidR="00767B55" w:rsidRPr="00AD6CCC">
        <w:rPr>
          <w:rFonts w:ascii="Times New Roman" w:hAnsi="Times New Roman" w:cs="Times New Roman"/>
          <w:sz w:val="24"/>
          <w:szCs w:val="24"/>
        </w:rPr>
        <w:t>Şirketimize</w:t>
      </w:r>
      <w:r w:rsidRPr="00AD6CCC">
        <w:rPr>
          <w:rFonts w:ascii="Times New Roman" w:hAnsi="Times New Roman" w:cs="Times New Roman"/>
          <w:sz w:val="24"/>
          <w:szCs w:val="24"/>
        </w:rPr>
        <w:t xml:space="preserve"> aktarılmasında açık rızalarının alındığını</w:t>
      </w:r>
      <w:r w:rsidR="000C510E">
        <w:rPr>
          <w:rFonts w:ascii="Times New Roman" w:hAnsi="Times New Roman" w:cs="Times New Roman"/>
          <w:sz w:val="24"/>
          <w:szCs w:val="24"/>
        </w:rPr>
        <w:t xml:space="preserve"> </w:t>
      </w:r>
      <w:r w:rsidRPr="00AD6CCC">
        <w:rPr>
          <w:rFonts w:ascii="Times New Roman" w:hAnsi="Times New Roman" w:cs="Times New Roman"/>
          <w:sz w:val="24"/>
          <w:szCs w:val="24"/>
        </w:rPr>
        <w:t>taahhüt edersiniz.</w:t>
      </w:r>
    </w:p>
    <w:p w:rsidR="00C171EA" w:rsidRPr="00AD6CCC" w:rsidRDefault="00C171EA" w:rsidP="009C6ABC">
      <w:pPr>
        <w:pStyle w:val="ListeParagraf"/>
        <w:numPr>
          <w:ilvl w:val="0"/>
          <w:numId w:val="15"/>
        </w:numPr>
        <w:spacing w:before="100" w:beforeAutospacing="1" w:after="120" w:line="240" w:lineRule="auto"/>
        <w:ind w:left="357" w:hanging="357"/>
        <w:outlineLvl w:val="0"/>
        <w:rPr>
          <w:rFonts w:ascii="Times New Roman" w:eastAsia="Times New Roman" w:hAnsi="Times New Roman" w:cs="Times New Roman"/>
          <w:b/>
          <w:bCs/>
          <w:smallCaps/>
          <w:kern w:val="36"/>
          <w:sz w:val="24"/>
          <w:szCs w:val="24"/>
          <w:lang w:eastAsia="tr-TR"/>
        </w:rPr>
      </w:pPr>
      <w:bookmarkStart w:id="3" w:name="_Toc7017653"/>
      <w:r w:rsidRPr="00AD6CCC">
        <w:rPr>
          <w:rFonts w:ascii="Times New Roman" w:eastAsia="Times New Roman" w:hAnsi="Times New Roman" w:cs="Times New Roman"/>
          <w:b/>
          <w:bCs/>
          <w:smallCaps/>
          <w:kern w:val="36"/>
          <w:sz w:val="24"/>
          <w:szCs w:val="24"/>
          <w:lang w:eastAsia="tr-TR"/>
        </w:rPr>
        <w:t>Kişisel Verilerin Toplanmasının Hukuki Sebebi</w:t>
      </w:r>
      <w:bookmarkEnd w:id="3"/>
    </w:p>
    <w:p w:rsidR="00187493" w:rsidRPr="00AD6CCC" w:rsidRDefault="001A0F44" w:rsidP="00187493">
      <w:pPr>
        <w:spacing w:line="240" w:lineRule="auto"/>
        <w:jc w:val="both"/>
        <w:rPr>
          <w:rFonts w:ascii="Times New Roman" w:hAnsi="Times New Roman" w:cs="Times New Roman"/>
          <w:sz w:val="24"/>
          <w:szCs w:val="24"/>
        </w:rPr>
      </w:pPr>
      <w:r w:rsidRPr="00AD6CCC">
        <w:rPr>
          <w:rFonts w:ascii="Times New Roman" w:hAnsi="Times New Roman" w:cs="Times New Roman"/>
          <w:sz w:val="24"/>
          <w:szCs w:val="24"/>
        </w:rPr>
        <w:t>Şirketimiz</w:t>
      </w:r>
      <w:r w:rsidR="00187493" w:rsidRPr="00AD6CCC">
        <w:rPr>
          <w:rFonts w:ascii="Times New Roman" w:hAnsi="Times New Roman" w:cs="Times New Roman"/>
          <w:sz w:val="24"/>
          <w:szCs w:val="24"/>
        </w:rPr>
        <w:t xml:space="preserve"> kişisel verileri ilgili kişinin açık rızası olmaksızın işlemez. Kişisel veriler yalnızca aşağıdaki şartlardan birinin varlığı hâlinde ilgili kişinin açık rızası aranmaksızın işle</w:t>
      </w:r>
      <w:bookmarkStart w:id="4" w:name="_Toc516138233"/>
      <w:bookmarkStart w:id="5" w:name="_Toc516138234"/>
      <w:bookmarkEnd w:id="4"/>
      <w:bookmarkEnd w:id="5"/>
      <w:r w:rsidR="00187493" w:rsidRPr="00AD6CCC">
        <w:rPr>
          <w:rFonts w:ascii="Times New Roman" w:hAnsi="Times New Roman" w:cs="Times New Roman"/>
          <w:sz w:val="24"/>
          <w:szCs w:val="24"/>
        </w:rPr>
        <w:t>nebilir:</w:t>
      </w:r>
    </w:p>
    <w:p w:rsidR="00C171EA" w:rsidRPr="00AD6CCC" w:rsidRDefault="00C171EA" w:rsidP="002D7207">
      <w:pPr>
        <w:pStyle w:val="ListeParagraf"/>
        <w:numPr>
          <w:ilvl w:val="0"/>
          <w:numId w:val="21"/>
        </w:numPr>
        <w:spacing w:line="240" w:lineRule="auto"/>
        <w:jc w:val="both"/>
        <w:rPr>
          <w:rFonts w:ascii="Times New Roman" w:hAnsi="Times New Roman" w:cs="Times New Roman"/>
          <w:sz w:val="24"/>
          <w:szCs w:val="24"/>
        </w:rPr>
      </w:pPr>
      <w:r w:rsidRPr="00AD6CCC">
        <w:rPr>
          <w:rFonts w:ascii="Times New Roman" w:hAnsi="Times New Roman" w:cs="Times New Roman"/>
          <w:sz w:val="24"/>
          <w:szCs w:val="24"/>
        </w:rPr>
        <w:t xml:space="preserve">Kanunlarda açıkça öngörülmesi; </w:t>
      </w:r>
    </w:p>
    <w:p w:rsidR="00C171EA" w:rsidRPr="00AD6CCC" w:rsidRDefault="00C171EA" w:rsidP="002D7207">
      <w:pPr>
        <w:pStyle w:val="ListeParagraf"/>
        <w:numPr>
          <w:ilvl w:val="0"/>
          <w:numId w:val="21"/>
        </w:numPr>
        <w:spacing w:line="240" w:lineRule="auto"/>
        <w:jc w:val="both"/>
        <w:rPr>
          <w:rFonts w:ascii="Times New Roman" w:hAnsi="Times New Roman" w:cs="Times New Roman"/>
          <w:sz w:val="24"/>
          <w:szCs w:val="24"/>
        </w:rPr>
      </w:pPr>
      <w:r w:rsidRPr="00AD6CCC">
        <w:rPr>
          <w:rFonts w:ascii="Times New Roman" w:hAnsi="Times New Roman" w:cs="Times New Roman"/>
          <w:sz w:val="24"/>
          <w:szCs w:val="24"/>
        </w:rPr>
        <w:t>Kişisel verinin kişisel ilgili kişinin kendisi tarafından alenileştirilmiş olması,</w:t>
      </w:r>
    </w:p>
    <w:p w:rsidR="00C171EA" w:rsidRPr="00AD6CCC" w:rsidRDefault="00C171EA" w:rsidP="002D7207">
      <w:pPr>
        <w:pStyle w:val="ListeParagraf"/>
        <w:numPr>
          <w:ilvl w:val="0"/>
          <w:numId w:val="21"/>
        </w:numPr>
        <w:spacing w:line="240" w:lineRule="auto"/>
        <w:jc w:val="both"/>
        <w:rPr>
          <w:rFonts w:ascii="Times New Roman" w:hAnsi="Times New Roman" w:cs="Times New Roman"/>
          <w:sz w:val="24"/>
          <w:szCs w:val="24"/>
        </w:rPr>
      </w:pPr>
      <w:r w:rsidRPr="00AD6CCC">
        <w:rPr>
          <w:rFonts w:ascii="Times New Roman" w:hAnsi="Times New Roman" w:cs="Times New Roman"/>
          <w:sz w:val="24"/>
          <w:szCs w:val="24"/>
        </w:rPr>
        <w:t>Bir sözleşmenin kurulması veya ifasıyla doğrudan doğruya ilgili olması kaydıyla, sözleşmenin taraflarına ait kişisel verilerin işlenmesinin gerekli olması,</w:t>
      </w:r>
    </w:p>
    <w:p w:rsidR="00C171EA" w:rsidRPr="00AD6CCC" w:rsidRDefault="001A0F44" w:rsidP="002D7207">
      <w:pPr>
        <w:pStyle w:val="ListeParagraf"/>
        <w:numPr>
          <w:ilvl w:val="0"/>
          <w:numId w:val="21"/>
        </w:numPr>
        <w:spacing w:line="240" w:lineRule="auto"/>
        <w:jc w:val="both"/>
        <w:rPr>
          <w:rFonts w:ascii="Times New Roman" w:hAnsi="Times New Roman" w:cs="Times New Roman"/>
          <w:sz w:val="24"/>
          <w:szCs w:val="24"/>
        </w:rPr>
      </w:pPr>
      <w:r w:rsidRPr="00AD6CCC">
        <w:rPr>
          <w:rFonts w:ascii="Times New Roman" w:hAnsi="Times New Roman" w:cs="Times New Roman"/>
          <w:sz w:val="24"/>
          <w:szCs w:val="24"/>
        </w:rPr>
        <w:t>Ş</w:t>
      </w:r>
      <w:r w:rsidR="000442C2" w:rsidRPr="00AD6CCC">
        <w:rPr>
          <w:rFonts w:ascii="Times New Roman" w:hAnsi="Times New Roman" w:cs="Times New Roman"/>
          <w:sz w:val="24"/>
          <w:szCs w:val="24"/>
        </w:rPr>
        <w:t>irketin</w:t>
      </w:r>
      <w:r w:rsidR="00C171EA" w:rsidRPr="00AD6CCC">
        <w:rPr>
          <w:rFonts w:ascii="Times New Roman" w:hAnsi="Times New Roman" w:cs="Times New Roman"/>
          <w:sz w:val="24"/>
          <w:szCs w:val="24"/>
        </w:rPr>
        <w:t xml:space="preserve"> hukuki yükümlülüğünü yerine getirebilmesi için zorunlu olması,</w:t>
      </w:r>
    </w:p>
    <w:p w:rsidR="00C171EA" w:rsidRPr="00AD6CCC" w:rsidRDefault="00C171EA" w:rsidP="002D7207">
      <w:pPr>
        <w:pStyle w:val="ListeParagraf"/>
        <w:numPr>
          <w:ilvl w:val="0"/>
          <w:numId w:val="21"/>
        </w:numPr>
        <w:spacing w:line="240" w:lineRule="auto"/>
        <w:jc w:val="both"/>
        <w:rPr>
          <w:rFonts w:ascii="Times New Roman" w:hAnsi="Times New Roman" w:cs="Times New Roman"/>
          <w:sz w:val="24"/>
          <w:szCs w:val="24"/>
        </w:rPr>
      </w:pPr>
      <w:r w:rsidRPr="00AD6CCC">
        <w:rPr>
          <w:rFonts w:ascii="Times New Roman" w:hAnsi="Times New Roman" w:cs="Times New Roman"/>
          <w:sz w:val="24"/>
          <w:szCs w:val="24"/>
        </w:rPr>
        <w:t>Bir hakkın tesisi, kullanılması veya korunması için veri işlemenin zorunlu olması,</w:t>
      </w:r>
    </w:p>
    <w:p w:rsidR="00393834" w:rsidRPr="00AD6CCC" w:rsidRDefault="00C171EA" w:rsidP="002D7207">
      <w:pPr>
        <w:pStyle w:val="ListeParagraf"/>
        <w:numPr>
          <w:ilvl w:val="0"/>
          <w:numId w:val="21"/>
        </w:numPr>
        <w:spacing w:line="240" w:lineRule="auto"/>
        <w:jc w:val="both"/>
        <w:rPr>
          <w:rFonts w:ascii="Times New Roman" w:hAnsi="Times New Roman" w:cs="Times New Roman"/>
          <w:sz w:val="24"/>
          <w:szCs w:val="24"/>
        </w:rPr>
      </w:pPr>
      <w:r w:rsidRPr="00AD6CCC">
        <w:rPr>
          <w:rFonts w:ascii="Times New Roman" w:hAnsi="Times New Roman" w:cs="Times New Roman"/>
          <w:sz w:val="24"/>
          <w:szCs w:val="24"/>
        </w:rPr>
        <w:t xml:space="preserve">İlgili kişilerin temel hak ve özgürlüklerine zarar vermemek kaydıyla, </w:t>
      </w:r>
      <w:r w:rsidR="0025784F" w:rsidRPr="00AD6CCC">
        <w:rPr>
          <w:rFonts w:ascii="Times New Roman" w:hAnsi="Times New Roman" w:cs="Times New Roman"/>
          <w:sz w:val="24"/>
          <w:szCs w:val="24"/>
        </w:rPr>
        <w:t>Şirket</w:t>
      </w:r>
      <w:r w:rsidRPr="00AD6CCC">
        <w:rPr>
          <w:rFonts w:ascii="Times New Roman" w:hAnsi="Times New Roman" w:cs="Times New Roman"/>
          <w:sz w:val="24"/>
          <w:szCs w:val="24"/>
        </w:rPr>
        <w:t xml:space="preserve"> tarafından meşru menfaatleri için veri işlenmesinin zorunlu olması.</w:t>
      </w:r>
    </w:p>
    <w:p w:rsidR="00753E68" w:rsidRPr="00AD6CCC" w:rsidRDefault="00753E68" w:rsidP="00753E68">
      <w:pPr>
        <w:pStyle w:val="ListeParagraf"/>
        <w:spacing w:line="240" w:lineRule="auto"/>
        <w:jc w:val="both"/>
        <w:rPr>
          <w:rFonts w:ascii="Times New Roman" w:hAnsi="Times New Roman" w:cs="Times New Roman"/>
          <w:sz w:val="24"/>
          <w:szCs w:val="24"/>
        </w:rPr>
      </w:pPr>
    </w:p>
    <w:p w:rsidR="005B4CCB" w:rsidRPr="00AD6CCC" w:rsidRDefault="005B4CCB" w:rsidP="009C6ABC">
      <w:pPr>
        <w:pStyle w:val="ListeParagraf"/>
        <w:numPr>
          <w:ilvl w:val="0"/>
          <w:numId w:val="15"/>
        </w:numPr>
        <w:spacing w:before="100" w:beforeAutospacing="1" w:after="120" w:line="240" w:lineRule="auto"/>
        <w:ind w:left="357" w:hanging="357"/>
        <w:outlineLvl w:val="0"/>
        <w:rPr>
          <w:rFonts w:ascii="Times New Roman" w:eastAsia="Times New Roman" w:hAnsi="Times New Roman" w:cs="Times New Roman"/>
          <w:b/>
          <w:bCs/>
          <w:smallCaps/>
          <w:kern w:val="36"/>
          <w:sz w:val="24"/>
          <w:szCs w:val="24"/>
          <w:lang w:eastAsia="tr-TR"/>
        </w:rPr>
      </w:pPr>
      <w:r w:rsidRPr="00AD6CCC">
        <w:rPr>
          <w:rFonts w:ascii="Times New Roman" w:eastAsia="Times New Roman" w:hAnsi="Times New Roman" w:cs="Times New Roman"/>
          <w:b/>
          <w:bCs/>
          <w:smallCaps/>
          <w:kern w:val="36"/>
          <w:sz w:val="24"/>
          <w:szCs w:val="24"/>
          <w:lang w:eastAsia="tr-TR"/>
        </w:rPr>
        <w:t>Kişisel Verilerin işlenme amaçları</w:t>
      </w:r>
    </w:p>
    <w:p w:rsidR="00C171EA" w:rsidRPr="00AD6CCC" w:rsidRDefault="00767B55" w:rsidP="005B4CCB">
      <w:pPr>
        <w:spacing w:line="240" w:lineRule="auto"/>
        <w:jc w:val="both"/>
        <w:rPr>
          <w:rFonts w:ascii="Times New Roman" w:hAnsi="Times New Roman" w:cs="Times New Roman"/>
          <w:sz w:val="24"/>
          <w:szCs w:val="24"/>
        </w:rPr>
      </w:pPr>
      <w:r w:rsidRPr="00AD6CCC">
        <w:rPr>
          <w:rFonts w:ascii="Times New Roman" w:hAnsi="Times New Roman" w:cs="Times New Roman"/>
          <w:sz w:val="24"/>
          <w:szCs w:val="24"/>
        </w:rPr>
        <w:t>Şirket, y</w:t>
      </w:r>
      <w:r w:rsidR="00C171EA" w:rsidRPr="00AD6CCC">
        <w:rPr>
          <w:rFonts w:ascii="Times New Roman" w:hAnsi="Times New Roman" w:cs="Times New Roman"/>
          <w:sz w:val="24"/>
          <w:szCs w:val="24"/>
        </w:rPr>
        <w:t>ukarıda yer alan kişisel verileriniz ilgili mevzuata ve dürüstlük kuralının gereklerine uygun</w:t>
      </w:r>
      <w:r w:rsidR="00360474" w:rsidRPr="00AD6CCC">
        <w:rPr>
          <w:rFonts w:ascii="Times New Roman" w:hAnsi="Times New Roman" w:cs="Times New Roman"/>
          <w:sz w:val="24"/>
          <w:szCs w:val="24"/>
        </w:rPr>
        <w:t xml:space="preserve">, </w:t>
      </w:r>
      <w:r w:rsidR="00C171EA" w:rsidRPr="00AD6CCC">
        <w:rPr>
          <w:rFonts w:ascii="Times New Roman" w:hAnsi="Times New Roman" w:cs="Times New Roman"/>
          <w:sz w:val="24"/>
          <w:szCs w:val="24"/>
        </w:rPr>
        <w:t>doğru ve güncel olmasın</w:t>
      </w:r>
      <w:r w:rsidR="00360474" w:rsidRPr="00AD6CCC">
        <w:rPr>
          <w:rFonts w:ascii="Times New Roman" w:hAnsi="Times New Roman" w:cs="Times New Roman"/>
          <w:sz w:val="24"/>
          <w:szCs w:val="24"/>
        </w:rPr>
        <w:t xml:space="preserve">a azami özen göstermektedir. </w:t>
      </w:r>
      <w:r w:rsidR="0025784F" w:rsidRPr="00AD6CCC">
        <w:rPr>
          <w:rFonts w:ascii="Times New Roman" w:hAnsi="Times New Roman" w:cs="Times New Roman"/>
          <w:sz w:val="24"/>
          <w:szCs w:val="24"/>
        </w:rPr>
        <w:t>Şirket</w:t>
      </w:r>
      <w:r w:rsidR="00C171EA" w:rsidRPr="00AD6CCC">
        <w:rPr>
          <w:rFonts w:ascii="Times New Roman" w:hAnsi="Times New Roman" w:cs="Times New Roman"/>
          <w:sz w:val="24"/>
          <w:szCs w:val="24"/>
        </w:rPr>
        <w:t xml:space="preserve"> veri işleme amacını açık ve kesin olarak belirler ve bu amacın meşru olmasını sağlar. </w:t>
      </w:r>
      <w:r w:rsidR="0025784F" w:rsidRPr="00AD6CCC">
        <w:rPr>
          <w:rFonts w:ascii="Times New Roman" w:hAnsi="Times New Roman" w:cs="Times New Roman"/>
          <w:sz w:val="24"/>
          <w:szCs w:val="24"/>
        </w:rPr>
        <w:t>Şirket</w:t>
      </w:r>
      <w:r w:rsidR="00C171EA" w:rsidRPr="00AD6CCC">
        <w:rPr>
          <w:rFonts w:ascii="Times New Roman" w:hAnsi="Times New Roman" w:cs="Times New Roman"/>
          <w:sz w:val="24"/>
          <w:szCs w:val="24"/>
        </w:rPr>
        <w:t xml:space="preserve"> belirttiği bu amaçlar dışında başka amaçlarla veri işleme yapmaz. Bu itibarla, kişisel veri işleme amaçlarının açıklandığı hukuki işlem ve metinlerde belirlilik ve açıklık ilkesine uyumda hassasiyet gösterir.</w:t>
      </w:r>
    </w:p>
    <w:p w:rsidR="00C171EA" w:rsidRPr="00AD6CCC" w:rsidRDefault="0025784F" w:rsidP="005B4CCB">
      <w:pPr>
        <w:spacing w:line="240" w:lineRule="auto"/>
        <w:jc w:val="both"/>
        <w:rPr>
          <w:rFonts w:ascii="Times New Roman" w:hAnsi="Times New Roman" w:cs="Times New Roman"/>
          <w:sz w:val="24"/>
          <w:szCs w:val="24"/>
        </w:rPr>
      </w:pPr>
      <w:r w:rsidRPr="00AD6CCC">
        <w:rPr>
          <w:rFonts w:ascii="Times New Roman" w:hAnsi="Times New Roman" w:cs="Times New Roman"/>
          <w:sz w:val="24"/>
          <w:szCs w:val="24"/>
        </w:rPr>
        <w:t>Şirket</w:t>
      </w:r>
      <w:r w:rsidR="00767B55" w:rsidRPr="00AD6CCC">
        <w:rPr>
          <w:rFonts w:ascii="Times New Roman" w:hAnsi="Times New Roman" w:cs="Times New Roman"/>
          <w:sz w:val="24"/>
          <w:szCs w:val="24"/>
        </w:rPr>
        <w:t>,</w:t>
      </w:r>
      <w:r w:rsidR="00C171EA" w:rsidRPr="00AD6CCC">
        <w:rPr>
          <w:rFonts w:ascii="Times New Roman" w:hAnsi="Times New Roman" w:cs="Times New Roman"/>
          <w:sz w:val="24"/>
          <w:szCs w:val="24"/>
        </w:rPr>
        <w:t xml:space="preserve"> işlenen kişisel verilerin, belirlenen amaçların gerçekleştirilebilmesine elverişli olmasına dikkat eder ve amacın gerçekleştirilmesiyle ilgili olmayan veya ihtiyaç duyulmayan verilerin işlenmesinden kaçınır. </w:t>
      </w:r>
      <w:r w:rsidRPr="00AD6CCC">
        <w:rPr>
          <w:rFonts w:ascii="Times New Roman" w:hAnsi="Times New Roman" w:cs="Times New Roman"/>
          <w:sz w:val="24"/>
          <w:szCs w:val="24"/>
        </w:rPr>
        <w:t>Şirket</w:t>
      </w:r>
      <w:r w:rsidR="00C171EA" w:rsidRPr="00AD6CCC">
        <w:rPr>
          <w:rFonts w:ascii="Times New Roman" w:hAnsi="Times New Roman" w:cs="Times New Roman"/>
          <w:sz w:val="24"/>
          <w:szCs w:val="24"/>
        </w:rPr>
        <w:t xml:space="preserve"> mevcutta olmayan ve sonradan gerçekleşmesi düşünülen amaçlarla kişisel veri toplamaz veya işlemez. Sonradan ortaya çıkması muhtemel ihtiyaçların karşılanmasına yönelik olarak veri işlemek için işlemeye ilk kez başlıyor gibi Kanun’da düzenlenmiş olan işleme şartlarını gerçekleştirir. Ayrıca işlenen veriyi sadece amacın gerçekleştirilmesi için gerekli olanla sınırlı tutar. Ölçülülük ilkesi kapsamında, veri işleme ile gerçekleştirilmesi istenen amaç arasında makul bir denge kurar. </w:t>
      </w:r>
    </w:p>
    <w:p w:rsidR="00C171EA" w:rsidRPr="00AD6CCC" w:rsidRDefault="0025784F" w:rsidP="005B4CCB">
      <w:pPr>
        <w:spacing w:line="240" w:lineRule="auto"/>
        <w:jc w:val="both"/>
        <w:rPr>
          <w:rFonts w:ascii="Times New Roman" w:hAnsi="Times New Roman" w:cs="Times New Roman"/>
          <w:sz w:val="24"/>
          <w:szCs w:val="24"/>
        </w:rPr>
      </w:pPr>
      <w:r w:rsidRPr="00AD6CCC">
        <w:rPr>
          <w:rFonts w:ascii="Times New Roman" w:hAnsi="Times New Roman" w:cs="Times New Roman"/>
          <w:sz w:val="24"/>
          <w:szCs w:val="24"/>
        </w:rPr>
        <w:t>Şirket</w:t>
      </w:r>
      <w:r w:rsidR="00C171EA" w:rsidRPr="00AD6CCC">
        <w:rPr>
          <w:rFonts w:ascii="Times New Roman" w:hAnsi="Times New Roman" w:cs="Times New Roman"/>
          <w:sz w:val="24"/>
          <w:szCs w:val="24"/>
        </w:rPr>
        <w:t xml:space="preserve"> ilgili mevzuatta verilerin saklanması için öngörülen bir süre bulunması halinde bu sürelere uyum gösterir; aksi durumda kişisel verileri, ancak işlendikleri amaç için gerekli olan süre kadar muhafaza eder. </w:t>
      </w:r>
      <w:r w:rsidRPr="00AD6CCC">
        <w:rPr>
          <w:rFonts w:ascii="Times New Roman" w:hAnsi="Times New Roman" w:cs="Times New Roman"/>
          <w:sz w:val="24"/>
          <w:szCs w:val="24"/>
        </w:rPr>
        <w:t>Şirket</w:t>
      </w:r>
      <w:r w:rsidR="00C171EA" w:rsidRPr="00AD6CCC">
        <w:rPr>
          <w:rFonts w:ascii="Times New Roman" w:hAnsi="Times New Roman" w:cs="Times New Roman"/>
          <w:sz w:val="24"/>
          <w:szCs w:val="24"/>
        </w:rPr>
        <w:t xml:space="preserve"> tarafından bir kişisel verinin daha fazla saklanması için geçerli bir sebep olmaması durumunda söz konusu veri silinir, yok edilir veya anonim hale getirilir. Kişisel verilerin </w:t>
      </w:r>
      <w:r w:rsidR="00C171EA" w:rsidRPr="00AD6CCC">
        <w:rPr>
          <w:rFonts w:ascii="Times New Roman" w:hAnsi="Times New Roman" w:cs="Times New Roman"/>
          <w:sz w:val="24"/>
          <w:szCs w:val="24"/>
        </w:rPr>
        <w:lastRenderedPageBreak/>
        <w:t xml:space="preserve">saklanması ve imhasına ilişkin prosedürler </w:t>
      </w:r>
      <w:r w:rsidRPr="00AD6CCC">
        <w:rPr>
          <w:rFonts w:ascii="Times New Roman" w:hAnsi="Times New Roman" w:cs="Times New Roman"/>
          <w:sz w:val="24"/>
          <w:szCs w:val="24"/>
        </w:rPr>
        <w:t>Şirket</w:t>
      </w:r>
      <w:r w:rsidR="001A0F44" w:rsidRPr="00AD6CCC">
        <w:rPr>
          <w:rFonts w:ascii="Times New Roman" w:hAnsi="Times New Roman" w:cs="Times New Roman"/>
          <w:sz w:val="24"/>
          <w:szCs w:val="24"/>
        </w:rPr>
        <w:t>i</w:t>
      </w:r>
      <w:r w:rsidR="000442C2" w:rsidRPr="00AD6CCC">
        <w:rPr>
          <w:rFonts w:ascii="Times New Roman" w:hAnsi="Times New Roman" w:cs="Times New Roman"/>
          <w:sz w:val="24"/>
          <w:szCs w:val="24"/>
        </w:rPr>
        <w:t>n</w:t>
      </w:r>
      <w:r w:rsidR="00C171EA" w:rsidRPr="00AD6CCC">
        <w:rPr>
          <w:rFonts w:ascii="Times New Roman" w:hAnsi="Times New Roman" w:cs="Times New Roman"/>
          <w:sz w:val="24"/>
          <w:szCs w:val="24"/>
        </w:rPr>
        <w:t xml:space="preserve"> Kişisel Veri</w:t>
      </w:r>
      <w:r w:rsidR="00811ECA" w:rsidRPr="00AD6CCC">
        <w:rPr>
          <w:rFonts w:ascii="Times New Roman" w:hAnsi="Times New Roman" w:cs="Times New Roman"/>
          <w:sz w:val="24"/>
          <w:szCs w:val="24"/>
        </w:rPr>
        <w:t>leri</w:t>
      </w:r>
      <w:r w:rsidR="00C171EA" w:rsidRPr="00AD6CCC">
        <w:rPr>
          <w:rFonts w:ascii="Times New Roman" w:hAnsi="Times New Roman" w:cs="Times New Roman"/>
          <w:sz w:val="24"/>
          <w:szCs w:val="24"/>
        </w:rPr>
        <w:t xml:space="preserve"> Saklama ve İmha Politikası’nda ayrıntılı olarak düzenlenmektedir. </w:t>
      </w:r>
    </w:p>
    <w:p w:rsidR="005137CC" w:rsidRPr="00AD6CCC" w:rsidRDefault="00360474" w:rsidP="00F41D4D">
      <w:pPr>
        <w:spacing w:line="240" w:lineRule="auto"/>
        <w:jc w:val="both"/>
        <w:rPr>
          <w:rFonts w:ascii="Times New Roman" w:hAnsi="Times New Roman" w:cs="Times New Roman"/>
          <w:sz w:val="24"/>
          <w:szCs w:val="24"/>
        </w:rPr>
      </w:pPr>
      <w:r w:rsidRPr="00AD6CCC">
        <w:rPr>
          <w:rFonts w:ascii="Times New Roman" w:hAnsi="Times New Roman" w:cs="Times New Roman"/>
          <w:sz w:val="24"/>
          <w:szCs w:val="24"/>
        </w:rPr>
        <w:t>Bu çerçevede yukarıda açıklanan kişisel verileriniz;</w:t>
      </w:r>
    </w:p>
    <w:p w:rsidR="00AD6CCC" w:rsidRPr="00AD6CCC" w:rsidRDefault="00AD6CCC" w:rsidP="00AD6CCC">
      <w:pPr>
        <w:pStyle w:val="ListeParagraf"/>
        <w:numPr>
          <w:ilvl w:val="0"/>
          <w:numId w:val="35"/>
        </w:numPr>
        <w:spacing w:after="160" w:line="240" w:lineRule="auto"/>
        <w:rPr>
          <w:rFonts w:ascii="Times New Roman" w:hAnsi="Times New Roman" w:cs="Times New Roman"/>
          <w:sz w:val="24"/>
          <w:szCs w:val="24"/>
        </w:rPr>
      </w:pPr>
      <w:r w:rsidRPr="00AD6CCC">
        <w:rPr>
          <w:rFonts w:ascii="Times New Roman" w:hAnsi="Times New Roman" w:cs="Times New Roman"/>
          <w:sz w:val="24"/>
          <w:szCs w:val="24"/>
        </w:rPr>
        <w:t>Çalışan adaylarının başvuru, seçme ve yerleştirme süreçlerinin yürütülmesi,</w:t>
      </w:r>
    </w:p>
    <w:p w:rsidR="00AD6CCC" w:rsidRPr="00AD6CCC" w:rsidRDefault="00AD6CCC" w:rsidP="00AD6CCC">
      <w:pPr>
        <w:pStyle w:val="ListeParagraf"/>
        <w:numPr>
          <w:ilvl w:val="0"/>
          <w:numId w:val="35"/>
        </w:numPr>
        <w:spacing w:after="160" w:line="240" w:lineRule="auto"/>
        <w:rPr>
          <w:rFonts w:ascii="Times New Roman" w:hAnsi="Times New Roman" w:cs="Times New Roman"/>
          <w:b/>
          <w:i/>
          <w:sz w:val="24"/>
          <w:szCs w:val="24"/>
        </w:rPr>
      </w:pPr>
      <w:r w:rsidRPr="00AD6CCC">
        <w:rPr>
          <w:rFonts w:ascii="Times New Roman" w:hAnsi="Times New Roman" w:cs="Times New Roman"/>
          <w:sz w:val="24"/>
          <w:szCs w:val="24"/>
        </w:rPr>
        <w:t>Faaliyetlerin mevzuata uygun yürütülmesi,</w:t>
      </w:r>
    </w:p>
    <w:p w:rsidR="00AD6CCC" w:rsidRPr="00AD6CCC" w:rsidRDefault="00AD6CCC" w:rsidP="00AD6CCC">
      <w:pPr>
        <w:pStyle w:val="ListeParagraf"/>
        <w:numPr>
          <w:ilvl w:val="0"/>
          <w:numId w:val="21"/>
        </w:numPr>
        <w:spacing w:line="240" w:lineRule="auto"/>
        <w:jc w:val="both"/>
        <w:rPr>
          <w:rFonts w:ascii="Times New Roman" w:hAnsi="Times New Roman" w:cs="Times New Roman"/>
          <w:sz w:val="24"/>
          <w:szCs w:val="24"/>
        </w:rPr>
      </w:pPr>
      <w:r w:rsidRPr="00AD6CCC">
        <w:rPr>
          <w:rFonts w:ascii="Times New Roman" w:hAnsi="Times New Roman" w:cs="Times New Roman"/>
          <w:sz w:val="24"/>
          <w:szCs w:val="24"/>
        </w:rPr>
        <w:t xml:space="preserve">Finans ve muhasebe işlerinin yürütülmesi, </w:t>
      </w:r>
    </w:p>
    <w:p w:rsidR="00AD6CCC" w:rsidRPr="00AD6CCC" w:rsidRDefault="00AD6CCC" w:rsidP="00AD6CCC">
      <w:pPr>
        <w:pStyle w:val="ListeParagraf"/>
        <w:numPr>
          <w:ilvl w:val="1"/>
          <w:numId w:val="19"/>
        </w:numPr>
        <w:spacing w:line="240" w:lineRule="auto"/>
        <w:ind w:left="1418" w:hanging="425"/>
        <w:jc w:val="both"/>
        <w:rPr>
          <w:rFonts w:ascii="Times New Roman" w:hAnsi="Times New Roman" w:cs="Times New Roman"/>
          <w:sz w:val="24"/>
          <w:szCs w:val="24"/>
        </w:rPr>
      </w:pPr>
      <w:r w:rsidRPr="00AD6CCC">
        <w:rPr>
          <w:rFonts w:ascii="Times New Roman" w:hAnsi="Times New Roman" w:cs="Times New Roman"/>
          <w:sz w:val="24"/>
          <w:szCs w:val="24"/>
        </w:rPr>
        <w:t>Ödeme süreçlerinin yürütülmesi,</w:t>
      </w:r>
    </w:p>
    <w:p w:rsidR="00AD6CCC" w:rsidRPr="00AD6CCC" w:rsidRDefault="00AD6CCC" w:rsidP="00AD6CCC">
      <w:pPr>
        <w:pStyle w:val="ListeParagraf"/>
        <w:numPr>
          <w:ilvl w:val="1"/>
          <w:numId w:val="19"/>
        </w:numPr>
        <w:spacing w:line="240" w:lineRule="auto"/>
        <w:ind w:left="1418" w:hanging="425"/>
        <w:jc w:val="both"/>
        <w:rPr>
          <w:rFonts w:ascii="Times New Roman" w:hAnsi="Times New Roman" w:cs="Times New Roman"/>
          <w:sz w:val="24"/>
          <w:szCs w:val="24"/>
        </w:rPr>
      </w:pPr>
      <w:r w:rsidRPr="00AD6CCC">
        <w:rPr>
          <w:rFonts w:ascii="Times New Roman" w:hAnsi="Times New Roman" w:cs="Times New Roman"/>
          <w:sz w:val="24"/>
          <w:szCs w:val="24"/>
        </w:rPr>
        <w:t>Satışa bağlı faturalandırma faaliyetleri dâhil olmak üzere mali, muhasebe ve finans işlemlerinin yürütülmesi,</w:t>
      </w:r>
    </w:p>
    <w:p w:rsidR="00AD6CCC" w:rsidRPr="00AD6CCC" w:rsidRDefault="00AD6CCC" w:rsidP="00AD6CCC">
      <w:pPr>
        <w:pStyle w:val="ListeParagraf"/>
        <w:numPr>
          <w:ilvl w:val="0"/>
          <w:numId w:val="35"/>
        </w:numPr>
        <w:spacing w:after="160" w:line="240" w:lineRule="auto"/>
        <w:rPr>
          <w:rFonts w:ascii="Times New Roman" w:hAnsi="Times New Roman" w:cs="Times New Roman"/>
          <w:sz w:val="24"/>
          <w:szCs w:val="24"/>
        </w:rPr>
      </w:pPr>
      <w:r w:rsidRPr="00AD6CCC">
        <w:rPr>
          <w:rFonts w:ascii="Times New Roman" w:hAnsi="Times New Roman" w:cs="Times New Roman"/>
          <w:sz w:val="24"/>
          <w:szCs w:val="24"/>
        </w:rPr>
        <w:t xml:space="preserve">Fiziksel mekân güvenliğinin temini, </w:t>
      </w:r>
    </w:p>
    <w:p w:rsidR="00AD6CCC" w:rsidRPr="00AD6CCC" w:rsidRDefault="00AD6CCC" w:rsidP="00AD6CCC">
      <w:pPr>
        <w:pStyle w:val="ListeParagraf"/>
        <w:numPr>
          <w:ilvl w:val="0"/>
          <w:numId w:val="35"/>
        </w:numPr>
        <w:spacing w:after="160" w:line="240" w:lineRule="auto"/>
        <w:rPr>
          <w:rFonts w:ascii="Times New Roman" w:hAnsi="Times New Roman" w:cs="Times New Roman"/>
          <w:sz w:val="24"/>
          <w:szCs w:val="24"/>
        </w:rPr>
      </w:pPr>
      <w:r w:rsidRPr="00AD6CCC">
        <w:rPr>
          <w:rFonts w:ascii="Times New Roman" w:hAnsi="Times New Roman" w:cs="Times New Roman"/>
          <w:sz w:val="24"/>
          <w:szCs w:val="24"/>
        </w:rPr>
        <w:t>Hukuk işlerinin takibi ve yürütülmesi</w:t>
      </w:r>
    </w:p>
    <w:p w:rsidR="00AD6CCC" w:rsidRPr="00AD6CCC" w:rsidRDefault="00AD6CCC" w:rsidP="00AD6CCC">
      <w:pPr>
        <w:pStyle w:val="ListeParagraf"/>
        <w:numPr>
          <w:ilvl w:val="0"/>
          <w:numId w:val="35"/>
        </w:numPr>
        <w:spacing w:after="160" w:line="240" w:lineRule="auto"/>
        <w:rPr>
          <w:rFonts w:ascii="Times New Roman" w:hAnsi="Times New Roman" w:cs="Times New Roman"/>
          <w:sz w:val="24"/>
          <w:szCs w:val="24"/>
        </w:rPr>
      </w:pPr>
      <w:r w:rsidRPr="00AD6CCC">
        <w:rPr>
          <w:rFonts w:ascii="Times New Roman" w:hAnsi="Times New Roman" w:cs="Times New Roman"/>
          <w:sz w:val="24"/>
          <w:szCs w:val="24"/>
        </w:rPr>
        <w:t>İletişim faaliyetlerinin yürütülmesi,</w:t>
      </w:r>
    </w:p>
    <w:p w:rsidR="00AD6CCC" w:rsidRPr="00AD6CCC" w:rsidRDefault="00AD6CCC" w:rsidP="00AD6CCC">
      <w:pPr>
        <w:pStyle w:val="ListeParagraf"/>
        <w:numPr>
          <w:ilvl w:val="0"/>
          <w:numId w:val="35"/>
        </w:numPr>
        <w:spacing w:after="160" w:line="240" w:lineRule="auto"/>
        <w:rPr>
          <w:rFonts w:ascii="Times New Roman" w:hAnsi="Times New Roman" w:cs="Times New Roman"/>
          <w:sz w:val="24"/>
          <w:szCs w:val="24"/>
        </w:rPr>
      </w:pPr>
      <w:r w:rsidRPr="00AD6CCC">
        <w:rPr>
          <w:rFonts w:ascii="Times New Roman" w:hAnsi="Times New Roman" w:cs="Times New Roman"/>
          <w:sz w:val="24"/>
          <w:szCs w:val="24"/>
        </w:rPr>
        <w:t xml:space="preserve">İş faaliyetlerinin yürütülmesi/planlanması/denetimi, </w:t>
      </w:r>
      <w:bookmarkStart w:id="6" w:name="_Hlk34645586"/>
    </w:p>
    <w:bookmarkEnd w:id="6"/>
    <w:p w:rsidR="00AD6CCC" w:rsidRPr="00AD6CCC" w:rsidRDefault="00AD6CCC" w:rsidP="00AD6CCC">
      <w:pPr>
        <w:pStyle w:val="ListeParagraf"/>
        <w:numPr>
          <w:ilvl w:val="0"/>
          <w:numId w:val="35"/>
        </w:numPr>
        <w:spacing w:after="160" w:line="240" w:lineRule="auto"/>
        <w:rPr>
          <w:rFonts w:ascii="Times New Roman" w:hAnsi="Times New Roman" w:cs="Times New Roman"/>
          <w:sz w:val="24"/>
          <w:szCs w:val="24"/>
        </w:rPr>
      </w:pPr>
      <w:r w:rsidRPr="00AD6CCC">
        <w:rPr>
          <w:rFonts w:ascii="Times New Roman" w:hAnsi="Times New Roman" w:cs="Times New Roman"/>
          <w:sz w:val="24"/>
          <w:szCs w:val="24"/>
        </w:rPr>
        <w:t>Kambiyo senedinin keşidesini/tahsilini sağlamak,</w:t>
      </w:r>
    </w:p>
    <w:p w:rsidR="00AD6CCC" w:rsidRPr="00AD6CCC" w:rsidRDefault="00AD6CCC" w:rsidP="00AD6CCC">
      <w:pPr>
        <w:pStyle w:val="ListeParagraf"/>
        <w:numPr>
          <w:ilvl w:val="0"/>
          <w:numId w:val="35"/>
        </w:numPr>
        <w:spacing w:after="160" w:line="240" w:lineRule="auto"/>
        <w:rPr>
          <w:rFonts w:ascii="Times New Roman" w:hAnsi="Times New Roman" w:cs="Times New Roman"/>
          <w:sz w:val="24"/>
          <w:szCs w:val="24"/>
        </w:rPr>
      </w:pPr>
      <w:r w:rsidRPr="00AD6CCC">
        <w:rPr>
          <w:rFonts w:ascii="Times New Roman" w:hAnsi="Times New Roman" w:cs="Times New Roman"/>
          <w:sz w:val="24"/>
          <w:szCs w:val="24"/>
        </w:rPr>
        <w:t xml:space="preserve">Mal/hizmet satın alım süreçlerinin yürütülmesi, </w:t>
      </w:r>
    </w:p>
    <w:p w:rsidR="00AD6CCC" w:rsidRPr="00AD6CCC" w:rsidRDefault="00AD6CCC" w:rsidP="00AD6CCC">
      <w:pPr>
        <w:pStyle w:val="ListeParagraf"/>
        <w:numPr>
          <w:ilvl w:val="0"/>
          <w:numId w:val="35"/>
        </w:numPr>
        <w:spacing w:after="160" w:line="240" w:lineRule="auto"/>
        <w:rPr>
          <w:rFonts w:ascii="Times New Roman" w:hAnsi="Times New Roman" w:cs="Times New Roman"/>
          <w:sz w:val="24"/>
          <w:szCs w:val="24"/>
        </w:rPr>
      </w:pPr>
      <w:r w:rsidRPr="00AD6CCC">
        <w:rPr>
          <w:rFonts w:ascii="Times New Roman" w:hAnsi="Times New Roman" w:cs="Times New Roman"/>
          <w:sz w:val="24"/>
          <w:szCs w:val="24"/>
        </w:rPr>
        <w:t>Mal/hizmet satış süreçlerinin yürütülmesi,</w:t>
      </w:r>
    </w:p>
    <w:p w:rsidR="00AD6CCC" w:rsidRPr="00AD6CCC" w:rsidRDefault="00AD6CCC" w:rsidP="00AD6CCC">
      <w:pPr>
        <w:pStyle w:val="ListeParagraf"/>
        <w:numPr>
          <w:ilvl w:val="0"/>
          <w:numId w:val="35"/>
        </w:numPr>
        <w:spacing w:after="160" w:line="240" w:lineRule="auto"/>
        <w:rPr>
          <w:rFonts w:ascii="Times New Roman" w:hAnsi="Times New Roman" w:cs="Times New Roman"/>
          <w:sz w:val="24"/>
          <w:szCs w:val="24"/>
        </w:rPr>
      </w:pPr>
      <w:r w:rsidRPr="00AD6CCC">
        <w:rPr>
          <w:rFonts w:ascii="Times New Roman" w:hAnsi="Times New Roman" w:cs="Times New Roman"/>
          <w:sz w:val="24"/>
          <w:szCs w:val="24"/>
        </w:rPr>
        <w:t>Mal/hizmet/üretim ve operasyon süreçlerinin yürütülmesi,</w:t>
      </w:r>
    </w:p>
    <w:p w:rsidR="00AD6CCC" w:rsidRPr="00AD6CCC" w:rsidRDefault="00AD6CCC" w:rsidP="00AD6CCC">
      <w:pPr>
        <w:pStyle w:val="ListeParagraf"/>
        <w:numPr>
          <w:ilvl w:val="0"/>
          <w:numId w:val="35"/>
        </w:numPr>
        <w:spacing w:after="160" w:line="240" w:lineRule="auto"/>
        <w:rPr>
          <w:rFonts w:ascii="Times New Roman" w:hAnsi="Times New Roman" w:cs="Times New Roman"/>
          <w:sz w:val="24"/>
          <w:szCs w:val="24"/>
        </w:rPr>
      </w:pPr>
      <w:r w:rsidRPr="00AD6CCC">
        <w:rPr>
          <w:rFonts w:ascii="Times New Roman" w:hAnsi="Times New Roman" w:cs="Times New Roman"/>
          <w:sz w:val="24"/>
          <w:szCs w:val="24"/>
        </w:rPr>
        <w:t>Ticari ilişkilerin yönetimi,</w:t>
      </w:r>
    </w:p>
    <w:p w:rsidR="00AD6CCC" w:rsidRPr="00AD6CCC" w:rsidRDefault="00AD6CCC" w:rsidP="00AD6CCC">
      <w:pPr>
        <w:pStyle w:val="ListeParagraf"/>
        <w:numPr>
          <w:ilvl w:val="0"/>
          <w:numId w:val="35"/>
        </w:numPr>
        <w:spacing w:after="160" w:line="240" w:lineRule="auto"/>
        <w:rPr>
          <w:rFonts w:ascii="Times New Roman" w:hAnsi="Times New Roman" w:cs="Times New Roman"/>
          <w:sz w:val="24"/>
          <w:szCs w:val="24"/>
        </w:rPr>
      </w:pPr>
      <w:r w:rsidRPr="00AD6CCC">
        <w:rPr>
          <w:rFonts w:ascii="Times New Roman" w:hAnsi="Times New Roman" w:cs="Times New Roman"/>
          <w:sz w:val="24"/>
          <w:szCs w:val="24"/>
        </w:rPr>
        <w:t>Pazarlama analiz çalışmalarının yürütülmesi,</w:t>
      </w:r>
    </w:p>
    <w:p w:rsidR="00AD6CCC" w:rsidRPr="00AD6CCC" w:rsidRDefault="00AD6CCC" w:rsidP="00AD6CCC">
      <w:pPr>
        <w:pStyle w:val="ListeParagraf"/>
        <w:numPr>
          <w:ilvl w:val="0"/>
          <w:numId w:val="35"/>
        </w:numPr>
        <w:spacing w:after="160" w:line="240" w:lineRule="auto"/>
        <w:rPr>
          <w:rFonts w:ascii="Times New Roman" w:hAnsi="Times New Roman" w:cs="Times New Roman"/>
          <w:sz w:val="24"/>
          <w:szCs w:val="24"/>
        </w:rPr>
      </w:pPr>
      <w:r w:rsidRPr="00AD6CCC">
        <w:rPr>
          <w:rFonts w:ascii="Times New Roman" w:hAnsi="Times New Roman" w:cs="Times New Roman"/>
          <w:sz w:val="24"/>
          <w:szCs w:val="24"/>
        </w:rPr>
        <w:t>Saklama ve arşiv faaliyetinin yürütülmesi,</w:t>
      </w:r>
    </w:p>
    <w:p w:rsidR="00AD6CCC" w:rsidRPr="00AD6CCC" w:rsidRDefault="00AD6CCC" w:rsidP="00AD6CCC">
      <w:pPr>
        <w:pStyle w:val="ListeParagraf"/>
        <w:numPr>
          <w:ilvl w:val="0"/>
          <w:numId w:val="35"/>
        </w:numPr>
        <w:spacing w:after="160" w:line="240" w:lineRule="auto"/>
        <w:rPr>
          <w:rFonts w:ascii="Times New Roman" w:hAnsi="Times New Roman" w:cs="Times New Roman"/>
          <w:sz w:val="24"/>
          <w:szCs w:val="24"/>
        </w:rPr>
      </w:pPr>
      <w:r w:rsidRPr="00AD6CCC">
        <w:rPr>
          <w:rFonts w:ascii="Times New Roman" w:hAnsi="Times New Roman" w:cs="Times New Roman"/>
          <w:sz w:val="24"/>
          <w:szCs w:val="24"/>
        </w:rPr>
        <w:t>Sözleşme süreçlerinin yürütülmesi,</w:t>
      </w:r>
    </w:p>
    <w:p w:rsidR="00AD6CCC" w:rsidRDefault="00AD6CCC" w:rsidP="00AD6CCC">
      <w:pPr>
        <w:pStyle w:val="ListeParagraf"/>
        <w:numPr>
          <w:ilvl w:val="0"/>
          <w:numId w:val="35"/>
        </w:numPr>
        <w:spacing w:after="160" w:line="240" w:lineRule="auto"/>
        <w:rPr>
          <w:rFonts w:ascii="Times New Roman" w:hAnsi="Times New Roman" w:cs="Times New Roman"/>
          <w:sz w:val="24"/>
          <w:szCs w:val="24"/>
        </w:rPr>
      </w:pPr>
      <w:r w:rsidRPr="00AD6CCC">
        <w:rPr>
          <w:rFonts w:ascii="Times New Roman" w:hAnsi="Times New Roman" w:cs="Times New Roman"/>
          <w:sz w:val="24"/>
          <w:szCs w:val="24"/>
        </w:rPr>
        <w:t>Taşınır mal ve kaynakların güvenliğinin temini,</w:t>
      </w:r>
    </w:p>
    <w:p w:rsidR="00814008" w:rsidRPr="00AD6CCC" w:rsidRDefault="00814008" w:rsidP="00AD6CCC">
      <w:pPr>
        <w:pStyle w:val="ListeParagraf"/>
        <w:numPr>
          <w:ilvl w:val="0"/>
          <w:numId w:val="35"/>
        </w:numPr>
        <w:spacing w:after="160" w:line="240" w:lineRule="auto"/>
        <w:rPr>
          <w:rFonts w:ascii="Times New Roman" w:hAnsi="Times New Roman" w:cs="Times New Roman"/>
          <w:sz w:val="24"/>
          <w:szCs w:val="24"/>
        </w:rPr>
      </w:pPr>
      <w:r>
        <w:rPr>
          <w:rFonts w:ascii="Times New Roman" w:hAnsi="Times New Roman" w:cs="Times New Roman"/>
          <w:sz w:val="24"/>
          <w:szCs w:val="24"/>
        </w:rPr>
        <w:t>Talep ve şikayetlerin takibi,</w:t>
      </w:r>
    </w:p>
    <w:p w:rsidR="00AD6CCC" w:rsidRPr="00AD6CCC" w:rsidRDefault="00AD6CCC" w:rsidP="00AD6CCC">
      <w:pPr>
        <w:pStyle w:val="ListeParagraf"/>
        <w:numPr>
          <w:ilvl w:val="0"/>
          <w:numId w:val="35"/>
        </w:numPr>
        <w:spacing w:after="160" w:line="240" w:lineRule="auto"/>
        <w:rPr>
          <w:rFonts w:ascii="Times New Roman" w:hAnsi="Times New Roman" w:cs="Times New Roman"/>
          <w:sz w:val="24"/>
          <w:szCs w:val="24"/>
        </w:rPr>
      </w:pPr>
      <w:r w:rsidRPr="00AD6CCC">
        <w:rPr>
          <w:rFonts w:ascii="Times New Roman" w:hAnsi="Times New Roman" w:cs="Times New Roman"/>
          <w:sz w:val="24"/>
          <w:szCs w:val="24"/>
        </w:rPr>
        <w:t>Tedarik zinciri yönetimi süreçlerinin yürütülmesi,</w:t>
      </w:r>
    </w:p>
    <w:p w:rsidR="00AD6CCC" w:rsidRPr="00AD6CCC" w:rsidRDefault="00AD6CCC" w:rsidP="00AD6CCC">
      <w:pPr>
        <w:pStyle w:val="ListeParagraf"/>
        <w:numPr>
          <w:ilvl w:val="0"/>
          <w:numId w:val="35"/>
        </w:numPr>
        <w:spacing w:after="160" w:line="240" w:lineRule="auto"/>
        <w:rPr>
          <w:rFonts w:ascii="Times New Roman" w:hAnsi="Times New Roman" w:cs="Times New Roman"/>
          <w:sz w:val="24"/>
          <w:szCs w:val="24"/>
        </w:rPr>
      </w:pPr>
      <w:r w:rsidRPr="00AD6CCC">
        <w:rPr>
          <w:rFonts w:ascii="Times New Roman" w:hAnsi="Times New Roman" w:cs="Times New Roman"/>
          <w:sz w:val="24"/>
          <w:szCs w:val="24"/>
        </w:rPr>
        <w:t>Ürün/ hizmet pazarlama süreçlerinin yürütülmesi,</w:t>
      </w:r>
    </w:p>
    <w:p w:rsidR="00AD6CCC" w:rsidRPr="00AD6CCC" w:rsidRDefault="00AD6CCC" w:rsidP="00AD6CCC">
      <w:pPr>
        <w:pStyle w:val="ListeParagraf"/>
        <w:numPr>
          <w:ilvl w:val="0"/>
          <w:numId w:val="35"/>
        </w:numPr>
        <w:spacing w:after="160" w:line="240" w:lineRule="auto"/>
        <w:rPr>
          <w:rFonts w:ascii="Times New Roman" w:hAnsi="Times New Roman" w:cs="Times New Roman"/>
          <w:sz w:val="24"/>
          <w:szCs w:val="24"/>
        </w:rPr>
      </w:pPr>
      <w:r w:rsidRPr="00AD6CCC">
        <w:rPr>
          <w:rFonts w:ascii="Times New Roman" w:hAnsi="Times New Roman" w:cs="Times New Roman"/>
          <w:sz w:val="24"/>
          <w:szCs w:val="24"/>
        </w:rPr>
        <w:t>Yatırım süreçlerinin yürütülmesi,</w:t>
      </w:r>
    </w:p>
    <w:p w:rsidR="00AD6CCC" w:rsidRPr="00AD6CCC" w:rsidRDefault="00AD6CCC" w:rsidP="00AD6CCC">
      <w:pPr>
        <w:pStyle w:val="ListeParagraf"/>
        <w:numPr>
          <w:ilvl w:val="0"/>
          <w:numId w:val="35"/>
        </w:numPr>
        <w:spacing w:after="160" w:line="240" w:lineRule="auto"/>
        <w:rPr>
          <w:rFonts w:ascii="Times New Roman" w:hAnsi="Times New Roman" w:cs="Times New Roman"/>
          <w:sz w:val="24"/>
          <w:szCs w:val="24"/>
        </w:rPr>
      </w:pPr>
      <w:r w:rsidRPr="00AD6CCC">
        <w:rPr>
          <w:rFonts w:ascii="Times New Roman" w:hAnsi="Times New Roman" w:cs="Times New Roman"/>
          <w:sz w:val="24"/>
          <w:szCs w:val="24"/>
        </w:rPr>
        <w:t>Yetkili kişi/kurum ve kuruluşlara bilgi verilmesi,</w:t>
      </w:r>
    </w:p>
    <w:p w:rsidR="0083513B" w:rsidRPr="00AD6CCC" w:rsidRDefault="00AD6CCC" w:rsidP="00AD6CCC">
      <w:pPr>
        <w:pStyle w:val="ListeParagraf"/>
        <w:spacing w:after="160" w:line="240" w:lineRule="auto"/>
        <w:rPr>
          <w:rFonts w:ascii="Times New Roman" w:eastAsia="Times New Roman" w:hAnsi="Times New Roman" w:cs="Times New Roman"/>
          <w:sz w:val="24"/>
          <w:szCs w:val="24"/>
          <w:lang w:eastAsia="tr-TR"/>
        </w:rPr>
      </w:pPr>
      <w:r w:rsidRPr="00AD6CCC">
        <w:rPr>
          <w:rFonts w:ascii="Times New Roman" w:hAnsi="Times New Roman" w:cs="Times New Roman"/>
          <w:sz w:val="24"/>
          <w:szCs w:val="24"/>
        </w:rPr>
        <w:t xml:space="preserve">Yönetim faaliyetlerinin yürütülmesi </w:t>
      </w:r>
      <w:r w:rsidRPr="00AD6CCC">
        <w:rPr>
          <w:rFonts w:ascii="Times New Roman" w:eastAsia="Times New Roman" w:hAnsi="Times New Roman" w:cs="Times New Roman"/>
          <w:sz w:val="24"/>
          <w:szCs w:val="24"/>
          <w:lang w:eastAsia="tr-TR"/>
        </w:rPr>
        <w:t>amaçlarıyla işlenmektedir</w:t>
      </w:r>
    </w:p>
    <w:p w:rsidR="00AD6CCC" w:rsidRPr="00AD6CCC" w:rsidRDefault="00AD6CCC" w:rsidP="00AD6CCC">
      <w:pPr>
        <w:pStyle w:val="ListeParagraf"/>
        <w:spacing w:after="160" w:line="240" w:lineRule="auto"/>
        <w:rPr>
          <w:rFonts w:ascii="Times New Roman" w:hAnsi="Times New Roman" w:cs="Times New Roman"/>
          <w:sz w:val="24"/>
          <w:szCs w:val="24"/>
        </w:rPr>
      </w:pPr>
    </w:p>
    <w:p w:rsidR="00187493" w:rsidRPr="00AD6CCC" w:rsidRDefault="00187493" w:rsidP="009C6ABC">
      <w:pPr>
        <w:pStyle w:val="ListeParagraf"/>
        <w:numPr>
          <w:ilvl w:val="0"/>
          <w:numId w:val="15"/>
        </w:numPr>
        <w:spacing w:before="100" w:beforeAutospacing="1" w:after="120" w:line="240" w:lineRule="auto"/>
        <w:ind w:left="357" w:hanging="357"/>
        <w:outlineLvl w:val="0"/>
        <w:rPr>
          <w:rFonts w:ascii="Times New Roman" w:eastAsia="Times New Roman" w:hAnsi="Times New Roman" w:cs="Times New Roman"/>
          <w:b/>
          <w:bCs/>
          <w:smallCaps/>
          <w:kern w:val="36"/>
          <w:sz w:val="24"/>
          <w:szCs w:val="24"/>
          <w:lang w:eastAsia="tr-TR"/>
        </w:rPr>
      </w:pPr>
      <w:bookmarkStart w:id="7" w:name="_Toc6993591"/>
      <w:bookmarkStart w:id="8" w:name="_Toc7017660"/>
      <w:r w:rsidRPr="00AD6CCC">
        <w:rPr>
          <w:rFonts w:ascii="Times New Roman" w:eastAsia="Times New Roman" w:hAnsi="Times New Roman" w:cs="Times New Roman"/>
          <w:b/>
          <w:bCs/>
          <w:smallCaps/>
          <w:kern w:val="36"/>
          <w:sz w:val="24"/>
          <w:szCs w:val="24"/>
          <w:lang w:eastAsia="tr-TR"/>
        </w:rPr>
        <w:t>Kişisel Verilerin Aktarılma Amaçları</w:t>
      </w:r>
      <w:bookmarkEnd w:id="7"/>
      <w:bookmarkEnd w:id="8"/>
      <w:r w:rsidRPr="00AD6CCC">
        <w:rPr>
          <w:rFonts w:ascii="Times New Roman" w:eastAsia="Times New Roman" w:hAnsi="Times New Roman" w:cs="Times New Roman"/>
          <w:b/>
          <w:bCs/>
          <w:smallCaps/>
          <w:kern w:val="36"/>
          <w:sz w:val="24"/>
          <w:szCs w:val="24"/>
          <w:lang w:eastAsia="tr-TR"/>
        </w:rPr>
        <w:t xml:space="preserve"> ve aktarıldığı kişiler/kuruluşlar</w:t>
      </w:r>
    </w:p>
    <w:p w:rsidR="00187493" w:rsidRPr="00AD6CCC" w:rsidRDefault="0025784F" w:rsidP="009C6ABC">
      <w:pPr>
        <w:spacing w:line="240" w:lineRule="auto"/>
        <w:jc w:val="both"/>
        <w:rPr>
          <w:rFonts w:ascii="Times New Roman" w:hAnsi="Times New Roman" w:cs="Times New Roman"/>
          <w:sz w:val="24"/>
          <w:szCs w:val="24"/>
        </w:rPr>
      </w:pPr>
      <w:r w:rsidRPr="00AD6CCC">
        <w:rPr>
          <w:rFonts w:ascii="Times New Roman" w:hAnsi="Times New Roman" w:cs="Times New Roman"/>
          <w:sz w:val="24"/>
          <w:szCs w:val="24"/>
        </w:rPr>
        <w:t>Şirket</w:t>
      </w:r>
      <w:r w:rsidR="00187493" w:rsidRPr="00AD6CCC">
        <w:rPr>
          <w:rFonts w:ascii="Times New Roman" w:hAnsi="Times New Roman" w:cs="Times New Roman"/>
          <w:sz w:val="24"/>
          <w:szCs w:val="24"/>
        </w:rPr>
        <w:t>, kişisel verileri</w:t>
      </w:r>
      <w:r w:rsidR="00D128B6" w:rsidRPr="00AD6CCC">
        <w:rPr>
          <w:rFonts w:ascii="Times New Roman" w:hAnsi="Times New Roman" w:cs="Times New Roman"/>
          <w:sz w:val="24"/>
          <w:szCs w:val="24"/>
        </w:rPr>
        <w:t xml:space="preserve">, mevzuata uygun ve </w:t>
      </w:r>
      <w:r w:rsidR="00187493" w:rsidRPr="00AD6CCC">
        <w:rPr>
          <w:rFonts w:ascii="Times New Roman" w:hAnsi="Times New Roman" w:cs="Times New Roman"/>
          <w:sz w:val="24"/>
          <w:szCs w:val="24"/>
        </w:rPr>
        <w:t xml:space="preserve">aşağıdaki amaçlarla sınırlı olarak aktarmaktadır: </w:t>
      </w:r>
    </w:p>
    <w:p w:rsidR="000F4178" w:rsidRPr="00AE0893" w:rsidRDefault="000F4178" w:rsidP="000F4178">
      <w:pPr>
        <w:pStyle w:val="ListeParagraf"/>
        <w:numPr>
          <w:ilvl w:val="0"/>
          <w:numId w:val="32"/>
        </w:numPr>
        <w:spacing w:after="160" w:line="259" w:lineRule="auto"/>
        <w:rPr>
          <w:rFonts w:ascii="Times New Roman" w:hAnsi="Times New Roman" w:cs="Times New Roman"/>
          <w:sz w:val="24"/>
          <w:szCs w:val="24"/>
        </w:rPr>
      </w:pPr>
      <w:r w:rsidRPr="00AE0893">
        <w:rPr>
          <w:rFonts w:ascii="Times New Roman" w:hAnsi="Times New Roman" w:cs="Times New Roman"/>
          <w:sz w:val="24"/>
          <w:szCs w:val="24"/>
        </w:rPr>
        <w:t>Faaliyetlerin mevzuata uygun yürütülmesi,</w:t>
      </w:r>
    </w:p>
    <w:p w:rsidR="000F4178" w:rsidRPr="00AE0893" w:rsidRDefault="000F4178" w:rsidP="000F4178">
      <w:pPr>
        <w:pStyle w:val="ListeParagraf"/>
        <w:numPr>
          <w:ilvl w:val="0"/>
          <w:numId w:val="32"/>
        </w:numPr>
        <w:spacing w:after="160" w:line="259" w:lineRule="auto"/>
        <w:rPr>
          <w:rFonts w:ascii="Times New Roman" w:hAnsi="Times New Roman" w:cs="Times New Roman"/>
          <w:sz w:val="24"/>
          <w:szCs w:val="24"/>
        </w:rPr>
      </w:pPr>
      <w:r w:rsidRPr="00AE0893">
        <w:rPr>
          <w:rFonts w:ascii="Times New Roman" w:hAnsi="Times New Roman" w:cs="Times New Roman"/>
          <w:sz w:val="24"/>
          <w:szCs w:val="24"/>
        </w:rPr>
        <w:t xml:space="preserve">Finans ve muhasebe işlerinin yürütülmesi, </w:t>
      </w:r>
    </w:p>
    <w:p w:rsidR="000F4178" w:rsidRPr="00AE0893" w:rsidRDefault="000F4178" w:rsidP="000F4178">
      <w:pPr>
        <w:pStyle w:val="ListeParagraf"/>
        <w:numPr>
          <w:ilvl w:val="0"/>
          <w:numId w:val="32"/>
        </w:numPr>
        <w:spacing w:after="160" w:line="259" w:lineRule="auto"/>
        <w:rPr>
          <w:rFonts w:ascii="Times New Roman" w:hAnsi="Times New Roman" w:cs="Times New Roman"/>
          <w:sz w:val="24"/>
          <w:szCs w:val="24"/>
        </w:rPr>
      </w:pPr>
      <w:r w:rsidRPr="00AE0893">
        <w:rPr>
          <w:rFonts w:ascii="Times New Roman" w:hAnsi="Times New Roman" w:cs="Times New Roman"/>
          <w:sz w:val="24"/>
          <w:szCs w:val="24"/>
        </w:rPr>
        <w:t>Hukuk işlerinin takibi ve yürütülmesi,</w:t>
      </w:r>
    </w:p>
    <w:p w:rsidR="000F4178" w:rsidRPr="00AE0893" w:rsidRDefault="000F4178" w:rsidP="000F4178">
      <w:pPr>
        <w:pStyle w:val="ListeParagraf"/>
        <w:numPr>
          <w:ilvl w:val="0"/>
          <w:numId w:val="32"/>
        </w:numPr>
        <w:spacing w:after="160" w:line="240" w:lineRule="auto"/>
        <w:rPr>
          <w:rFonts w:ascii="Times New Roman" w:hAnsi="Times New Roman" w:cs="Times New Roman"/>
          <w:sz w:val="24"/>
          <w:szCs w:val="24"/>
        </w:rPr>
      </w:pPr>
      <w:r w:rsidRPr="00AE0893">
        <w:rPr>
          <w:rFonts w:ascii="Times New Roman" w:hAnsi="Times New Roman" w:cs="Times New Roman"/>
          <w:sz w:val="24"/>
          <w:szCs w:val="24"/>
        </w:rPr>
        <w:t xml:space="preserve">İş faaliyetlerinin yürütülmesi / denetimi, </w:t>
      </w:r>
    </w:p>
    <w:p w:rsidR="000F4178" w:rsidRPr="00AE0893" w:rsidRDefault="000F4178" w:rsidP="000F4178">
      <w:pPr>
        <w:pStyle w:val="ListeParagraf"/>
        <w:numPr>
          <w:ilvl w:val="0"/>
          <w:numId w:val="32"/>
        </w:numPr>
        <w:spacing w:after="160" w:line="259" w:lineRule="auto"/>
        <w:rPr>
          <w:rFonts w:ascii="Times New Roman" w:hAnsi="Times New Roman" w:cs="Times New Roman"/>
          <w:sz w:val="24"/>
          <w:szCs w:val="24"/>
        </w:rPr>
      </w:pPr>
      <w:bookmarkStart w:id="9" w:name="_Hlk34645747"/>
      <w:r w:rsidRPr="00AE0893">
        <w:rPr>
          <w:rFonts w:ascii="Times New Roman" w:hAnsi="Times New Roman" w:cs="Times New Roman"/>
          <w:sz w:val="24"/>
          <w:szCs w:val="24"/>
        </w:rPr>
        <w:t>Kambiyo senedinin keşidesini/tahsilini sağlamak,</w:t>
      </w:r>
    </w:p>
    <w:bookmarkEnd w:id="9"/>
    <w:p w:rsidR="000F4178" w:rsidRPr="00AE0893" w:rsidRDefault="000F4178" w:rsidP="000F4178">
      <w:pPr>
        <w:pStyle w:val="ListeParagraf"/>
        <w:numPr>
          <w:ilvl w:val="0"/>
          <w:numId w:val="32"/>
        </w:numPr>
        <w:spacing w:after="160" w:line="259" w:lineRule="auto"/>
        <w:rPr>
          <w:rFonts w:ascii="Times New Roman" w:hAnsi="Times New Roman" w:cs="Times New Roman"/>
          <w:sz w:val="24"/>
          <w:szCs w:val="24"/>
        </w:rPr>
      </w:pPr>
      <w:r w:rsidRPr="00AE0893">
        <w:rPr>
          <w:rFonts w:ascii="Times New Roman" w:hAnsi="Times New Roman" w:cs="Times New Roman"/>
          <w:sz w:val="24"/>
          <w:szCs w:val="24"/>
        </w:rPr>
        <w:t>Mal/hizmet satın alım süreçlerinin yürütülmesi,</w:t>
      </w:r>
    </w:p>
    <w:p w:rsidR="000F4178" w:rsidRPr="00AE0893" w:rsidRDefault="000F4178" w:rsidP="000F4178">
      <w:pPr>
        <w:pStyle w:val="ListeParagraf"/>
        <w:numPr>
          <w:ilvl w:val="0"/>
          <w:numId w:val="32"/>
        </w:numPr>
        <w:spacing w:after="160" w:line="259" w:lineRule="auto"/>
        <w:rPr>
          <w:rFonts w:ascii="Times New Roman" w:hAnsi="Times New Roman" w:cs="Times New Roman"/>
          <w:sz w:val="24"/>
          <w:szCs w:val="24"/>
        </w:rPr>
      </w:pPr>
      <w:r w:rsidRPr="00AE0893">
        <w:rPr>
          <w:rFonts w:ascii="Times New Roman" w:hAnsi="Times New Roman" w:cs="Times New Roman"/>
          <w:sz w:val="24"/>
          <w:szCs w:val="24"/>
        </w:rPr>
        <w:t xml:space="preserve">Mal/hizmet satış süreçlerinin yürütülmesi, </w:t>
      </w:r>
    </w:p>
    <w:p w:rsidR="000F4178" w:rsidRPr="00AE0893" w:rsidRDefault="000F4178" w:rsidP="000F4178">
      <w:pPr>
        <w:pStyle w:val="ListeParagraf"/>
        <w:numPr>
          <w:ilvl w:val="0"/>
          <w:numId w:val="32"/>
        </w:numPr>
        <w:spacing w:after="160" w:line="259" w:lineRule="auto"/>
        <w:rPr>
          <w:rFonts w:ascii="Times New Roman" w:hAnsi="Times New Roman" w:cs="Times New Roman"/>
          <w:sz w:val="24"/>
          <w:szCs w:val="24"/>
        </w:rPr>
      </w:pPr>
      <w:r w:rsidRPr="00AE0893">
        <w:rPr>
          <w:rFonts w:ascii="Times New Roman" w:hAnsi="Times New Roman" w:cs="Times New Roman"/>
          <w:sz w:val="24"/>
          <w:szCs w:val="24"/>
        </w:rPr>
        <w:t xml:space="preserve">Ticari ilişkilerin yönetimi, </w:t>
      </w:r>
    </w:p>
    <w:p w:rsidR="000F4178" w:rsidRPr="00AE0893" w:rsidRDefault="000F4178" w:rsidP="000F4178">
      <w:pPr>
        <w:pStyle w:val="ListeParagraf"/>
        <w:numPr>
          <w:ilvl w:val="0"/>
          <w:numId w:val="32"/>
        </w:numPr>
        <w:spacing w:after="160" w:line="240" w:lineRule="auto"/>
        <w:rPr>
          <w:rFonts w:ascii="Times New Roman" w:hAnsi="Times New Roman" w:cs="Times New Roman"/>
          <w:sz w:val="24"/>
          <w:szCs w:val="24"/>
        </w:rPr>
      </w:pPr>
      <w:r w:rsidRPr="00AE0893">
        <w:rPr>
          <w:rFonts w:ascii="Times New Roman" w:hAnsi="Times New Roman" w:cs="Times New Roman"/>
          <w:sz w:val="24"/>
          <w:szCs w:val="24"/>
        </w:rPr>
        <w:t>Tedarik zinciri yönetimi süreçlerinin yürütülmesi</w:t>
      </w:r>
    </w:p>
    <w:p w:rsidR="000F4178" w:rsidRPr="00AE0893" w:rsidRDefault="000F4178" w:rsidP="000F4178">
      <w:pPr>
        <w:pStyle w:val="ListeParagraf"/>
        <w:numPr>
          <w:ilvl w:val="0"/>
          <w:numId w:val="32"/>
        </w:numPr>
        <w:spacing w:after="160" w:line="259" w:lineRule="auto"/>
        <w:rPr>
          <w:rFonts w:ascii="Times New Roman" w:hAnsi="Times New Roman" w:cs="Times New Roman"/>
          <w:sz w:val="24"/>
          <w:szCs w:val="24"/>
        </w:rPr>
      </w:pPr>
      <w:r w:rsidRPr="00AE0893">
        <w:rPr>
          <w:rFonts w:ascii="Times New Roman" w:hAnsi="Times New Roman" w:cs="Times New Roman"/>
          <w:sz w:val="24"/>
          <w:szCs w:val="24"/>
        </w:rPr>
        <w:t>Sözleşme süreçlerinin yürütülmesi,</w:t>
      </w:r>
    </w:p>
    <w:p w:rsidR="000F4178" w:rsidRPr="00AE0893" w:rsidRDefault="000F4178" w:rsidP="000F4178">
      <w:pPr>
        <w:pStyle w:val="ListeParagraf"/>
        <w:numPr>
          <w:ilvl w:val="0"/>
          <w:numId w:val="35"/>
        </w:numPr>
        <w:spacing w:after="160" w:line="240" w:lineRule="auto"/>
        <w:rPr>
          <w:rFonts w:ascii="Times New Roman" w:hAnsi="Times New Roman" w:cs="Times New Roman"/>
          <w:b/>
          <w:i/>
          <w:sz w:val="24"/>
          <w:szCs w:val="24"/>
        </w:rPr>
      </w:pPr>
      <w:r w:rsidRPr="00AE0893">
        <w:rPr>
          <w:rFonts w:ascii="Times New Roman" w:hAnsi="Times New Roman" w:cs="Times New Roman"/>
          <w:sz w:val="24"/>
          <w:szCs w:val="24"/>
        </w:rPr>
        <w:t>Yetkili kişi/kurum ve kuruluşlara bilgi verilmesi,</w:t>
      </w:r>
    </w:p>
    <w:p w:rsidR="000F4178" w:rsidRPr="00AE0893" w:rsidRDefault="000F4178" w:rsidP="000F4178">
      <w:pPr>
        <w:pStyle w:val="ListeParagraf"/>
        <w:numPr>
          <w:ilvl w:val="0"/>
          <w:numId w:val="35"/>
        </w:numPr>
        <w:spacing w:after="160" w:line="240" w:lineRule="auto"/>
        <w:rPr>
          <w:rFonts w:ascii="Times New Roman" w:hAnsi="Times New Roman" w:cs="Times New Roman"/>
          <w:bCs/>
          <w:iCs/>
          <w:sz w:val="24"/>
          <w:szCs w:val="24"/>
        </w:rPr>
      </w:pPr>
      <w:bookmarkStart w:id="10" w:name="_Hlk34332072"/>
      <w:r w:rsidRPr="00AE0893">
        <w:rPr>
          <w:rFonts w:ascii="Times New Roman" w:hAnsi="Times New Roman" w:cs="Times New Roman"/>
          <w:bCs/>
          <w:iCs/>
          <w:sz w:val="24"/>
          <w:szCs w:val="24"/>
        </w:rPr>
        <w:t>Yönetim faaliyetlerinin yürütülmesi,</w:t>
      </w:r>
    </w:p>
    <w:bookmarkEnd w:id="10"/>
    <w:p w:rsidR="00187493" w:rsidRPr="00AD6CCC" w:rsidRDefault="0025784F" w:rsidP="009C6ABC">
      <w:pPr>
        <w:spacing w:line="240" w:lineRule="auto"/>
        <w:jc w:val="both"/>
        <w:rPr>
          <w:rFonts w:ascii="Times New Roman" w:hAnsi="Times New Roman" w:cs="Times New Roman"/>
          <w:sz w:val="24"/>
          <w:szCs w:val="24"/>
        </w:rPr>
      </w:pPr>
      <w:r w:rsidRPr="00AD6CCC">
        <w:rPr>
          <w:rFonts w:ascii="Times New Roman" w:hAnsi="Times New Roman" w:cs="Times New Roman"/>
          <w:sz w:val="24"/>
          <w:szCs w:val="24"/>
        </w:rPr>
        <w:t>Şirket</w:t>
      </w:r>
      <w:r w:rsidR="00187493" w:rsidRPr="00AD6CCC">
        <w:rPr>
          <w:rFonts w:ascii="Times New Roman" w:hAnsi="Times New Roman" w:cs="Times New Roman"/>
          <w:sz w:val="24"/>
          <w:szCs w:val="24"/>
        </w:rPr>
        <w:t xml:space="preserve">, kişisel verileri aktarılma amacının gerektirdiği veri konusu kişi grupları ve verilerle sınırlı olarak aşağıda belirtilen kişi ve kuruluşlara aktarabilmektedir: </w:t>
      </w:r>
    </w:p>
    <w:p w:rsidR="00824DB6" w:rsidRPr="00AD6CCC" w:rsidRDefault="00824DB6" w:rsidP="00936615">
      <w:pPr>
        <w:pStyle w:val="ListeParagraf"/>
        <w:numPr>
          <w:ilvl w:val="0"/>
          <w:numId w:val="20"/>
        </w:numPr>
        <w:spacing w:after="160" w:line="240" w:lineRule="auto"/>
        <w:jc w:val="both"/>
        <w:rPr>
          <w:rFonts w:ascii="Times New Roman" w:hAnsi="Times New Roman" w:cs="Times New Roman"/>
          <w:sz w:val="24"/>
          <w:szCs w:val="24"/>
          <w:lang w:eastAsia="tr-TR"/>
        </w:rPr>
      </w:pPr>
      <w:r w:rsidRPr="00AD6CCC">
        <w:rPr>
          <w:rFonts w:ascii="Times New Roman" w:hAnsi="Times New Roman" w:cs="Times New Roman"/>
          <w:sz w:val="24"/>
          <w:szCs w:val="24"/>
          <w:lang w:eastAsia="tr-TR"/>
        </w:rPr>
        <w:t>Yetkili kamu kurum ve kuruluşları,</w:t>
      </w:r>
    </w:p>
    <w:p w:rsidR="00824DB6" w:rsidRPr="00AD6CCC" w:rsidRDefault="00824DB6" w:rsidP="00824DB6">
      <w:pPr>
        <w:pStyle w:val="ListeParagraf"/>
        <w:numPr>
          <w:ilvl w:val="0"/>
          <w:numId w:val="20"/>
        </w:numPr>
        <w:spacing w:after="160" w:line="240" w:lineRule="auto"/>
        <w:jc w:val="both"/>
        <w:rPr>
          <w:rFonts w:ascii="Times New Roman" w:hAnsi="Times New Roman" w:cs="Times New Roman"/>
          <w:sz w:val="24"/>
          <w:szCs w:val="24"/>
          <w:lang w:eastAsia="tr-TR"/>
        </w:rPr>
      </w:pPr>
      <w:r w:rsidRPr="00AD6CCC">
        <w:rPr>
          <w:rFonts w:ascii="Times New Roman" w:hAnsi="Times New Roman" w:cs="Times New Roman"/>
          <w:sz w:val="24"/>
          <w:szCs w:val="24"/>
          <w:lang w:eastAsia="tr-TR"/>
        </w:rPr>
        <w:lastRenderedPageBreak/>
        <w:t>Hissedarlar,</w:t>
      </w:r>
    </w:p>
    <w:p w:rsidR="000C1FD0" w:rsidRPr="00AD6CCC" w:rsidRDefault="00824DB6" w:rsidP="004D61BA">
      <w:pPr>
        <w:pStyle w:val="ListeParagraf"/>
        <w:numPr>
          <w:ilvl w:val="0"/>
          <w:numId w:val="20"/>
        </w:numPr>
        <w:spacing w:after="160" w:line="240" w:lineRule="auto"/>
        <w:jc w:val="both"/>
        <w:rPr>
          <w:rFonts w:ascii="Times New Roman" w:hAnsi="Times New Roman" w:cs="Times New Roman"/>
          <w:sz w:val="24"/>
          <w:szCs w:val="24"/>
          <w:lang w:eastAsia="tr-TR"/>
        </w:rPr>
      </w:pPr>
      <w:r w:rsidRPr="00AD6CCC">
        <w:rPr>
          <w:rFonts w:ascii="Times New Roman" w:hAnsi="Times New Roman" w:cs="Times New Roman"/>
          <w:sz w:val="24"/>
          <w:szCs w:val="24"/>
          <w:lang w:eastAsia="tr-TR"/>
        </w:rPr>
        <w:t xml:space="preserve">Gerçek kişiler veya özel hukuk tüzel kişileri </w:t>
      </w:r>
      <w:r w:rsidR="00EC5243" w:rsidRPr="00AD6CCC">
        <w:rPr>
          <w:rFonts w:ascii="Times New Roman" w:hAnsi="Times New Roman" w:cs="Times New Roman"/>
          <w:sz w:val="24"/>
          <w:szCs w:val="24"/>
          <w:lang w:eastAsia="tr-TR"/>
        </w:rPr>
        <w:t>(Bankacılık, sigorta, güvenlik, muhasebe, m</w:t>
      </w:r>
      <w:r w:rsidR="00595548" w:rsidRPr="00AD6CCC">
        <w:rPr>
          <w:rFonts w:ascii="Times New Roman" w:hAnsi="Times New Roman" w:cs="Times New Roman"/>
          <w:sz w:val="24"/>
          <w:szCs w:val="24"/>
          <w:lang w:eastAsia="tr-TR"/>
        </w:rPr>
        <w:t xml:space="preserve">ali müşavirlik, hukuk, denetim </w:t>
      </w:r>
      <w:r w:rsidR="00B070CF" w:rsidRPr="00AD6CCC">
        <w:rPr>
          <w:rFonts w:ascii="Times New Roman" w:hAnsi="Times New Roman" w:cs="Times New Roman"/>
          <w:sz w:val="24"/>
          <w:szCs w:val="24"/>
          <w:lang w:eastAsia="tr-TR"/>
        </w:rPr>
        <w:t>vb. konularında hizmet alınan</w:t>
      </w:r>
      <w:r w:rsidR="00EC5243" w:rsidRPr="00AD6CCC">
        <w:rPr>
          <w:rFonts w:ascii="Times New Roman" w:hAnsi="Times New Roman" w:cs="Times New Roman"/>
          <w:sz w:val="24"/>
          <w:szCs w:val="24"/>
          <w:lang w:eastAsia="tr-TR"/>
        </w:rPr>
        <w:t xml:space="preserve"> kişi ve kuruluşlar</w:t>
      </w:r>
      <w:r w:rsidR="000C510E">
        <w:rPr>
          <w:rFonts w:ascii="Times New Roman" w:hAnsi="Times New Roman" w:cs="Times New Roman"/>
          <w:sz w:val="24"/>
          <w:szCs w:val="24"/>
          <w:lang w:eastAsia="tr-TR"/>
        </w:rPr>
        <w:t xml:space="preserve"> </w:t>
      </w:r>
      <w:r w:rsidR="00EC5243" w:rsidRPr="00AD6CCC">
        <w:rPr>
          <w:rFonts w:ascii="Times New Roman" w:hAnsi="Times New Roman" w:cs="Times New Roman"/>
          <w:sz w:val="24"/>
          <w:szCs w:val="24"/>
          <w:lang w:eastAsia="tr-TR"/>
        </w:rPr>
        <w:t>vb.)</w:t>
      </w:r>
    </w:p>
    <w:p w:rsidR="00EC5243" w:rsidRPr="00AD6CCC" w:rsidRDefault="00EC5243" w:rsidP="00EC5243">
      <w:pPr>
        <w:pStyle w:val="ListeParagraf"/>
        <w:spacing w:after="160" w:line="240" w:lineRule="auto"/>
        <w:jc w:val="both"/>
        <w:rPr>
          <w:rFonts w:ascii="Times New Roman" w:hAnsi="Times New Roman" w:cs="Times New Roman"/>
          <w:sz w:val="24"/>
          <w:szCs w:val="24"/>
          <w:lang w:eastAsia="tr-TR"/>
        </w:rPr>
      </w:pPr>
    </w:p>
    <w:p w:rsidR="00187493" w:rsidRPr="00AD6CCC" w:rsidRDefault="00187493" w:rsidP="002B74E0">
      <w:pPr>
        <w:pStyle w:val="ListeParagraf"/>
        <w:numPr>
          <w:ilvl w:val="0"/>
          <w:numId w:val="15"/>
        </w:numPr>
        <w:spacing w:before="100" w:beforeAutospacing="1" w:after="120" w:line="240" w:lineRule="auto"/>
        <w:ind w:left="357" w:hanging="357"/>
        <w:outlineLvl w:val="0"/>
        <w:rPr>
          <w:rFonts w:ascii="Times New Roman" w:eastAsia="Times New Roman" w:hAnsi="Times New Roman" w:cs="Times New Roman"/>
          <w:b/>
          <w:bCs/>
          <w:smallCaps/>
          <w:kern w:val="36"/>
          <w:sz w:val="24"/>
          <w:szCs w:val="24"/>
          <w:lang w:eastAsia="tr-TR"/>
        </w:rPr>
      </w:pPr>
      <w:bookmarkStart w:id="11" w:name="_Toc7017663"/>
      <w:r w:rsidRPr="00AD6CCC">
        <w:rPr>
          <w:rFonts w:ascii="Times New Roman" w:eastAsia="Times New Roman" w:hAnsi="Times New Roman" w:cs="Times New Roman"/>
          <w:b/>
          <w:bCs/>
          <w:smallCaps/>
          <w:kern w:val="36"/>
          <w:sz w:val="24"/>
          <w:szCs w:val="24"/>
          <w:lang w:eastAsia="tr-TR"/>
        </w:rPr>
        <w:t>Kişisel Verilerin İmhası</w:t>
      </w:r>
      <w:bookmarkEnd w:id="11"/>
      <w:r w:rsidR="000C510E">
        <w:rPr>
          <w:rFonts w:ascii="Times New Roman" w:eastAsia="Times New Roman" w:hAnsi="Times New Roman" w:cs="Times New Roman"/>
          <w:b/>
          <w:bCs/>
          <w:smallCaps/>
          <w:kern w:val="36"/>
          <w:sz w:val="24"/>
          <w:szCs w:val="24"/>
          <w:lang w:eastAsia="tr-TR"/>
        </w:rPr>
        <w:t xml:space="preserve"> </w:t>
      </w:r>
      <w:r w:rsidRPr="00AD6CCC">
        <w:rPr>
          <w:rFonts w:ascii="Times New Roman" w:eastAsia="Times New Roman" w:hAnsi="Times New Roman" w:cs="Times New Roman"/>
          <w:b/>
          <w:bCs/>
          <w:smallCaps/>
          <w:kern w:val="36"/>
          <w:sz w:val="24"/>
          <w:szCs w:val="24"/>
          <w:lang w:eastAsia="tr-TR"/>
        </w:rPr>
        <w:t>ve saklanma süreleri</w:t>
      </w:r>
    </w:p>
    <w:p w:rsidR="007D61E3" w:rsidRPr="00AD6CCC" w:rsidRDefault="007D61E3" w:rsidP="007D61E3">
      <w:pPr>
        <w:pStyle w:val="ListeParagraf"/>
        <w:numPr>
          <w:ilvl w:val="1"/>
          <w:numId w:val="15"/>
        </w:numPr>
        <w:spacing w:before="100" w:beforeAutospacing="1" w:after="100" w:afterAutospacing="1" w:line="240" w:lineRule="auto"/>
        <w:outlineLvl w:val="0"/>
        <w:rPr>
          <w:rFonts w:ascii="Times New Roman" w:eastAsia="Times New Roman" w:hAnsi="Times New Roman" w:cs="Times New Roman"/>
          <w:b/>
          <w:bCs/>
          <w:smallCaps/>
          <w:kern w:val="36"/>
          <w:sz w:val="24"/>
          <w:szCs w:val="24"/>
          <w:lang w:eastAsia="tr-TR"/>
        </w:rPr>
      </w:pPr>
      <w:r w:rsidRPr="00AD6CCC">
        <w:rPr>
          <w:rFonts w:ascii="Times New Roman" w:eastAsia="Times New Roman" w:hAnsi="Times New Roman" w:cs="Times New Roman"/>
          <w:b/>
          <w:bCs/>
          <w:smallCaps/>
          <w:kern w:val="36"/>
          <w:sz w:val="24"/>
          <w:szCs w:val="24"/>
          <w:lang w:eastAsia="tr-TR"/>
        </w:rPr>
        <w:t>Kişisel Verilerin İmhası</w:t>
      </w:r>
    </w:p>
    <w:p w:rsidR="007D61E3" w:rsidRPr="00AD6CCC" w:rsidRDefault="007D61E3" w:rsidP="007D61E3">
      <w:pPr>
        <w:spacing w:line="240" w:lineRule="auto"/>
        <w:jc w:val="both"/>
        <w:rPr>
          <w:rFonts w:ascii="Times New Roman" w:hAnsi="Times New Roman" w:cs="Times New Roman"/>
          <w:sz w:val="24"/>
          <w:szCs w:val="24"/>
        </w:rPr>
      </w:pPr>
      <w:r w:rsidRPr="00AD6CCC">
        <w:rPr>
          <w:rFonts w:ascii="Times New Roman" w:hAnsi="Times New Roman" w:cs="Times New Roman"/>
          <w:sz w:val="24"/>
          <w:szCs w:val="24"/>
        </w:rPr>
        <w:t xml:space="preserve">Diğer kanunlarda kişisel verilerin imhasına ilişkin yer alan hükümler saklı kalmak kaydıyla </w:t>
      </w:r>
      <w:r w:rsidR="0025784F" w:rsidRPr="00AD6CCC">
        <w:rPr>
          <w:rFonts w:ascii="Times New Roman" w:hAnsi="Times New Roman" w:cs="Times New Roman"/>
          <w:sz w:val="24"/>
          <w:szCs w:val="24"/>
        </w:rPr>
        <w:t>Şirket</w:t>
      </w:r>
      <w:r w:rsidRPr="00AD6CCC">
        <w:rPr>
          <w:rFonts w:ascii="Times New Roman" w:hAnsi="Times New Roman" w:cs="Times New Roman"/>
          <w:sz w:val="24"/>
          <w:szCs w:val="24"/>
        </w:rPr>
        <w:t>, bu Kanun ve diğer kanun hükümlerine uygun olarak işlemiş olduğu kişisel verileri, işlenmesini gerektiren sebeplerin ortadan kalkması hâlinde Kişisel Veri</w:t>
      </w:r>
      <w:r w:rsidR="00811ECA" w:rsidRPr="00AD6CCC">
        <w:rPr>
          <w:rFonts w:ascii="Times New Roman" w:hAnsi="Times New Roman" w:cs="Times New Roman"/>
          <w:sz w:val="24"/>
          <w:szCs w:val="24"/>
        </w:rPr>
        <w:t>leri</w:t>
      </w:r>
      <w:r w:rsidRPr="00AD6CCC">
        <w:rPr>
          <w:rFonts w:ascii="Times New Roman" w:hAnsi="Times New Roman" w:cs="Times New Roman"/>
          <w:sz w:val="24"/>
          <w:szCs w:val="24"/>
        </w:rPr>
        <w:t xml:space="preserve"> Saklama ve İmha Politikası’na uygun olarak re</w:t>
      </w:r>
      <w:r w:rsidR="00D36106" w:rsidRPr="00AD6CCC">
        <w:rPr>
          <w:rFonts w:ascii="Times New Roman" w:hAnsi="Times New Roman" w:cs="Times New Roman"/>
          <w:sz w:val="24"/>
          <w:szCs w:val="24"/>
        </w:rPr>
        <w:t>’</w:t>
      </w:r>
      <w:r w:rsidRPr="00AD6CCC">
        <w:rPr>
          <w:rFonts w:ascii="Times New Roman" w:hAnsi="Times New Roman" w:cs="Times New Roman"/>
          <w:sz w:val="24"/>
          <w:szCs w:val="24"/>
        </w:rPr>
        <w:t xml:space="preserve">sen veya ilgili kişinin talebi üzerine siler, yok eder veya anonim hale getirir. </w:t>
      </w:r>
    </w:p>
    <w:p w:rsidR="007D61E3" w:rsidRPr="00AD6CCC" w:rsidRDefault="007D61E3" w:rsidP="007D61E3">
      <w:pPr>
        <w:spacing w:line="240" w:lineRule="auto"/>
        <w:jc w:val="both"/>
        <w:rPr>
          <w:rFonts w:ascii="Times New Roman" w:hAnsi="Times New Roman" w:cs="Times New Roman"/>
          <w:sz w:val="24"/>
          <w:szCs w:val="24"/>
        </w:rPr>
      </w:pPr>
      <w:r w:rsidRPr="00AD6CCC">
        <w:rPr>
          <w:rFonts w:ascii="Times New Roman" w:hAnsi="Times New Roman" w:cs="Times New Roman"/>
          <w:sz w:val="24"/>
          <w:szCs w:val="24"/>
        </w:rPr>
        <w:t>Kişisel verilerin silinmesi, kişisel verilerin ilgili kullanıcılar için hiçbir şekilde erişilemez ve tekrar kullanılamaz hale getirilmesi işlemini ifade etmektedir.</w:t>
      </w:r>
    </w:p>
    <w:p w:rsidR="007D61E3" w:rsidRPr="00AD6CCC" w:rsidRDefault="007D61E3" w:rsidP="007D61E3">
      <w:pPr>
        <w:spacing w:line="240" w:lineRule="auto"/>
        <w:jc w:val="both"/>
        <w:rPr>
          <w:rFonts w:ascii="Times New Roman" w:hAnsi="Times New Roman" w:cs="Times New Roman"/>
          <w:sz w:val="24"/>
          <w:szCs w:val="24"/>
        </w:rPr>
      </w:pPr>
      <w:r w:rsidRPr="00AD6CCC">
        <w:rPr>
          <w:rFonts w:ascii="Times New Roman" w:hAnsi="Times New Roman" w:cs="Times New Roman"/>
          <w:sz w:val="24"/>
          <w:szCs w:val="24"/>
        </w:rPr>
        <w:t xml:space="preserve">Verilerin yok edilmesi; kişisel verilerin hiç kimse tarafından hiçbir şekilde erişilemez, geri getirilemez ve tekrar kullanılamaz hale getirilmesi işlemini ifade etmektedir. </w:t>
      </w:r>
    </w:p>
    <w:p w:rsidR="008B47B1" w:rsidRPr="00AD6CCC" w:rsidRDefault="007D61E3" w:rsidP="007D61E3">
      <w:pPr>
        <w:spacing w:line="240" w:lineRule="auto"/>
        <w:jc w:val="both"/>
        <w:rPr>
          <w:rFonts w:ascii="Times New Roman" w:hAnsi="Times New Roman" w:cs="Times New Roman"/>
          <w:sz w:val="24"/>
          <w:szCs w:val="24"/>
        </w:rPr>
      </w:pPr>
      <w:r w:rsidRPr="00AD6CCC">
        <w:rPr>
          <w:rFonts w:ascii="Times New Roman" w:hAnsi="Times New Roman" w:cs="Times New Roman"/>
          <w:sz w:val="24"/>
          <w:szCs w:val="24"/>
        </w:rPr>
        <w:t>Verilerin anonim hale getirilmesi, kişisel verilerin maskeleme, değişken çıkartma, genelleştirme vb. tekniklerle başka verilerle eşleştirilse dahi hiçbir surette kimliği belirli veya belirlenebilir bir gerçek kişiyle ilişkilendirilemeyecek hale getirilmesi işlemini ifade etmektedir.</w:t>
      </w:r>
    </w:p>
    <w:p w:rsidR="007D61E3" w:rsidRPr="00AD6CCC" w:rsidRDefault="007D61E3" w:rsidP="007D61E3">
      <w:pPr>
        <w:pStyle w:val="ListeParagraf"/>
        <w:numPr>
          <w:ilvl w:val="1"/>
          <w:numId w:val="15"/>
        </w:numPr>
        <w:spacing w:before="100" w:beforeAutospacing="1" w:after="100" w:afterAutospacing="1" w:line="240" w:lineRule="auto"/>
        <w:outlineLvl w:val="0"/>
        <w:rPr>
          <w:rFonts w:ascii="Times New Roman" w:eastAsia="Times New Roman" w:hAnsi="Times New Roman" w:cs="Times New Roman"/>
          <w:b/>
          <w:bCs/>
          <w:smallCaps/>
          <w:kern w:val="36"/>
          <w:sz w:val="24"/>
          <w:szCs w:val="24"/>
          <w:lang w:eastAsia="tr-TR"/>
        </w:rPr>
      </w:pPr>
      <w:bookmarkStart w:id="12" w:name="_Toc7017664"/>
      <w:r w:rsidRPr="00AD6CCC">
        <w:rPr>
          <w:rFonts w:ascii="Times New Roman" w:eastAsia="Times New Roman" w:hAnsi="Times New Roman" w:cs="Times New Roman"/>
          <w:b/>
          <w:bCs/>
          <w:smallCaps/>
          <w:kern w:val="36"/>
          <w:sz w:val="24"/>
          <w:szCs w:val="24"/>
          <w:lang w:eastAsia="tr-TR"/>
        </w:rPr>
        <w:t>Kişisel Verilerin Saklanma Süreleri</w:t>
      </w:r>
      <w:bookmarkEnd w:id="12"/>
    </w:p>
    <w:p w:rsidR="00595548" w:rsidRPr="00AD6CCC" w:rsidRDefault="0025784F" w:rsidP="007D61E3">
      <w:pPr>
        <w:spacing w:line="240" w:lineRule="auto"/>
        <w:jc w:val="both"/>
        <w:rPr>
          <w:rFonts w:ascii="Times New Roman" w:hAnsi="Times New Roman" w:cs="Times New Roman"/>
          <w:sz w:val="24"/>
          <w:szCs w:val="24"/>
        </w:rPr>
      </w:pPr>
      <w:r w:rsidRPr="00AD6CCC">
        <w:rPr>
          <w:rFonts w:ascii="Times New Roman" w:hAnsi="Times New Roman" w:cs="Times New Roman"/>
          <w:sz w:val="24"/>
          <w:szCs w:val="24"/>
        </w:rPr>
        <w:t>Şirket</w:t>
      </w:r>
      <w:r w:rsidR="007D61E3" w:rsidRPr="00AD6CCC">
        <w:rPr>
          <w:rFonts w:ascii="Times New Roman" w:hAnsi="Times New Roman" w:cs="Times New Roman"/>
          <w:sz w:val="24"/>
          <w:szCs w:val="24"/>
        </w:rPr>
        <w:t xml:space="preserve">, kişisel verileri kanunlarda ve sair mevzuatta </w:t>
      </w:r>
      <w:r w:rsidR="00606B7A" w:rsidRPr="00AD6CCC">
        <w:rPr>
          <w:rFonts w:ascii="Times New Roman" w:hAnsi="Times New Roman" w:cs="Times New Roman"/>
          <w:sz w:val="24"/>
          <w:szCs w:val="24"/>
        </w:rPr>
        <w:t xml:space="preserve">öngörülen </w:t>
      </w:r>
      <w:r w:rsidR="00824DB6" w:rsidRPr="00AD6CCC">
        <w:rPr>
          <w:rFonts w:ascii="Times New Roman" w:hAnsi="Times New Roman" w:cs="Times New Roman"/>
          <w:sz w:val="24"/>
          <w:szCs w:val="24"/>
        </w:rPr>
        <w:t xml:space="preserve">sürelere riayet ederek </w:t>
      </w:r>
      <w:r w:rsidR="00606B7A" w:rsidRPr="00AD6CCC">
        <w:rPr>
          <w:rFonts w:ascii="Times New Roman" w:hAnsi="Times New Roman" w:cs="Times New Roman"/>
          <w:sz w:val="24"/>
          <w:szCs w:val="24"/>
        </w:rPr>
        <w:t>saklamaktadır</w:t>
      </w:r>
      <w:r w:rsidR="007D61E3" w:rsidRPr="00AD6CCC">
        <w:rPr>
          <w:rFonts w:ascii="Times New Roman" w:hAnsi="Times New Roman" w:cs="Times New Roman"/>
          <w:sz w:val="24"/>
          <w:szCs w:val="24"/>
        </w:rPr>
        <w:t>. Kanunlarda ve sair mevzuatta öngörülen bir saklama süre</w:t>
      </w:r>
      <w:r w:rsidR="00D36106" w:rsidRPr="00AD6CCC">
        <w:rPr>
          <w:rFonts w:ascii="Times New Roman" w:hAnsi="Times New Roman" w:cs="Times New Roman"/>
          <w:sz w:val="24"/>
          <w:szCs w:val="24"/>
        </w:rPr>
        <w:t>si bulunmuyorsa, kişisel veriler</w:t>
      </w:r>
      <w:r w:rsidR="000C510E">
        <w:rPr>
          <w:rFonts w:ascii="Times New Roman" w:hAnsi="Times New Roman" w:cs="Times New Roman"/>
          <w:sz w:val="24"/>
          <w:szCs w:val="24"/>
        </w:rPr>
        <w:t xml:space="preserve"> </w:t>
      </w:r>
      <w:r w:rsidRPr="00AD6CCC">
        <w:rPr>
          <w:rFonts w:ascii="Times New Roman" w:hAnsi="Times New Roman" w:cs="Times New Roman"/>
          <w:sz w:val="24"/>
          <w:szCs w:val="24"/>
        </w:rPr>
        <w:t>Şirket</w:t>
      </w:r>
      <w:r w:rsidR="00811ECA" w:rsidRPr="00AD6CCC">
        <w:rPr>
          <w:rFonts w:ascii="Times New Roman" w:hAnsi="Times New Roman" w:cs="Times New Roman"/>
          <w:sz w:val="24"/>
          <w:szCs w:val="24"/>
        </w:rPr>
        <w:t>’</w:t>
      </w:r>
      <w:r w:rsidR="00D36106" w:rsidRPr="00AD6CCC">
        <w:rPr>
          <w:rFonts w:ascii="Times New Roman" w:hAnsi="Times New Roman" w:cs="Times New Roman"/>
          <w:sz w:val="24"/>
          <w:szCs w:val="24"/>
        </w:rPr>
        <w:t>i</w:t>
      </w:r>
      <w:r w:rsidR="000442C2" w:rsidRPr="00AD6CCC">
        <w:rPr>
          <w:rFonts w:ascii="Times New Roman" w:hAnsi="Times New Roman" w:cs="Times New Roman"/>
          <w:sz w:val="24"/>
          <w:szCs w:val="24"/>
        </w:rPr>
        <w:t>n</w:t>
      </w:r>
      <w:r w:rsidR="007D61E3" w:rsidRPr="00AD6CCC">
        <w:rPr>
          <w:rFonts w:ascii="Times New Roman" w:hAnsi="Times New Roman" w:cs="Times New Roman"/>
          <w:sz w:val="24"/>
          <w:szCs w:val="24"/>
        </w:rPr>
        <w:t xml:space="preserve"> Kişisel Veri</w:t>
      </w:r>
      <w:r w:rsidR="00811ECA" w:rsidRPr="00AD6CCC">
        <w:rPr>
          <w:rFonts w:ascii="Times New Roman" w:hAnsi="Times New Roman" w:cs="Times New Roman"/>
          <w:sz w:val="24"/>
          <w:szCs w:val="24"/>
        </w:rPr>
        <w:t>leri</w:t>
      </w:r>
      <w:r w:rsidR="007D61E3" w:rsidRPr="00AD6CCC">
        <w:rPr>
          <w:rFonts w:ascii="Times New Roman" w:hAnsi="Times New Roman" w:cs="Times New Roman"/>
          <w:sz w:val="24"/>
          <w:szCs w:val="24"/>
        </w:rPr>
        <w:t xml:space="preserve"> Saklama ve İmha Politikası’na uygun olarak o kişisel veriyi işleme amacının gerçekleşmesi için gereken süre kadar saklanmakta, daha sonra periyodik imha süreleri çerçevesinde silinmekte, yok edilmekte veya anonim hale getirilmektedir.  </w:t>
      </w:r>
    </w:p>
    <w:p w:rsidR="007D61E3" w:rsidRPr="00AD6CCC" w:rsidRDefault="007D61E3" w:rsidP="009C6ABC">
      <w:pPr>
        <w:pStyle w:val="ListeParagraf"/>
        <w:numPr>
          <w:ilvl w:val="0"/>
          <w:numId w:val="15"/>
        </w:numPr>
        <w:spacing w:before="100" w:beforeAutospacing="1" w:after="120" w:line="240" w:lineRule="auto"/>
        <w:ind w:left="357" w:hanging="357"/>
        <w:outlineLvl w:val="0"/>
        <w:rPr>
          <w:rFonts w:ascii="Times New Roman" w:eastAsia="Times New Roman" w:hAnsi="Times New Roman" w:cs="Times New Roman"/>
          <w:b/>
          <w:bCs/>
          <w:smallCaps/>
          <w:kern w:val="36"/>
          <w:sz w:val="24"/>
          <w:szCs w:val="24"/>
          <w:lang w:eastAsia="tr-TR"/>
        </w:rPr>
      </w:pPr>
      <w:bookmarkStart w:id="13" w:name="_Toc7017666"/>
      <w:r w:rsidRPr="00AD6CCC">
        <w:rPr>
          <w:rFonts w:ascii="Times New Roman" w:eastAsia="Times New Roman" w:hAnsi="Times New Roman" w:cs="Times New Roman"/>
          <w:b/>
          <w:bCs/>
          <w:smallCaps/>
          <w:kern w:val="36"/>
          <w:sz w:val="24"/>
          <w:szCs w:val="24"/>
          <w:lang w:eastAsia="tr-TR"/>
        </w:rPr>
        <w:t>İlgili Kişinin Aydınlatılması</w:t>
      </w:r>
      <w:bookmarkEnd w:id="13"/>
      <w:r w:rsidRPr="00AD6CCC">
        <w:rPr>
          <w:rFonts w:ascii="Times New Roman" w:eastAsia="Times New Roman" w:hAnsi="Times New Roman" w:cs="Times New Roman"/>
          <w:b/>
          <w:bCs/>
          <w:smallCaps/>
          <w:kern w:val="36"/>
          <w:sz w:val="24"/>
          <w:szCs w:val="24"/>
          <w:lang w:eastAsia="tr-TR"/>
        </w:rPr>
        <w:t xml:space="preserve"> ve hakları</w:t>
      </w:r>
    </w:p>
    <w:p w:rsidR="007D61E3" w:rsidRPr="00AD6CCC" w:rsidRDefault="0025784F" w:rsidP="007D61E3">
      <w:pPr>
        <w:spacing w:line="240" w:lineRule="auto"/>
        <w:jc w:val="both"/>
        <w:rPr>
          <w:rFonts w:ascii="Times New Roman" w:hAnsi="Times New Roman" w:cs="Times New Roman"/>
          <w:sz w:val="24"/>
          <w:szCs w:val="24"/>
        </w:rPr>
      </w:pPr>
      <w:r w:rsidRPr="00AD6CCC">
        <w:rPr>
          <w:rFonts w:ascii="Times New Roman" w:hAnsi="Times New Roman" w:cs="Times New Roman"/>
          <w:sz w:val="24"/>
          <w:szCs w:val="24"/>
        </w:rPr>
        <w:t>Şirket</w:t>
      </w:r>
      <w:r w:rsidR="007D61E3" w:rsidRPr="00AD6CCC">
        <w:rPr>
          <w:rFonts w:ascii="Times New Roman" w:hAnsi="Times New Roman" w:cs="Times New Roman"/>
          <w:sz w:val="24"/>
          <w:szCs w:val="24"/>
        </w:rPr>
        <w:t>, KVK Kanunu’nun 10. maddesine uygun olarak, kişisel verilerin elde edilmesi sırasında ilgili kişileri aydınlatmaktadır. Bu kapsamda, varsa Şirket temsilcisinin kimliği, kişisel verilerin hangi amaçla işleneceği, işlenen kişisel verilerin kimlere ve hangi amaçla aktarılabileceği, kişisel veri toplamanın yöntemi ve hukuki sebebi ile kişisel ilgili kişinin sahip olduğu hakları açıklığa kavuşturmaktadır.</w:t>
      </w:r>
    </w:p>
    <w:p w:rsidR="007D61E3" w:rsidRPr="00AD6CCC" w:rsidRDefault="007D61E3" w:rsidP="009C6ABC">
      <w:pPr>
        <w:pStyle w:val="ListeParagraf"/>
        <w:numPr>
          <w:ilvl w:val="1"/>
          <w:numId w:val="15"/>
        </w:numPr>
        <w:spacing w:before="100" w:beforeAutospacing="1" w:after="120" w:line="240" w:lineRule="auto"/>
        <w:outlineLvl w:val="0"/>
        <w:rPr>
          <w:rFonts w:ascii="Times New Roman" w:eastAsia="Times New Roman" w:hAnsi="Times New Roman" w:cs="Times New Roman"/>
          <w:b/>
          <w:bCs/>
          <w:smallCaps/>
          <w:kern w:val="36"/>
          <w:sz w:val="24"/>
          <w:szCs w:val="24"/>
          <w:lang w:eastAsia="tr-TR"/>
        </w:rPr>
      </w:pPr>
      <w:bookmarkStart w:id="14" w:name="_Toc7017667"/>
      <w:r w:rsidRPr="00AD6CCC">
        <w:rPr>
          <w:rFonts w:ascii="Times New Roman" w:eastAsia="Times New Roman" w:hAnsi="Times New Roman" w:cs="Times New Roman"/>
          <w:b/>
          <w:bCs/>
          <w:smallCaps/>
          <w:kern w:val="36"/>
          <w:sz w:val="24"/>
          <w:szCs w:val="24"/>
          <w:lang w:eastAsia="tr-TR"/>
        </w:rPr>
        <w:t>Politika ve Kanun’un Tamamen veya Kısmen Uygulanmayacağı Haller</w:t>
      </w:r>
      <w:bookmarkEnd w:id="14"/>
    </w:p>
    <w:p w:rsidR="007D61E3" w:rsidRPr="00AD6CCC" w:rsidRDefault="007D61E3" w:rsidP="007D61E3">
      <w:pPr>
        <w:spacing w:line="240" w:lineRule="auto"/>
        <w:jc w:val="both"/>
        <w:rPr>
          <w:rFonts w:ascii="Times New Roman" w:hAnsi="Times New Roman" w:cs="Times New Roman"/>
          <w:sz w:val="24"/>
          <w:szCs w:val="24"/>
        </w:rPr>
      </w:pPr>
      <w:r w:rsidRPr="00AD6CCC">
        <w:rPr>
          <w:rFonts w:ascii="Times New Roman" w:hAnsi="Times New Roman" w:cs="Times New Roman"/>
          <w:sz w:val="24"/>
          <w:szCs w:val="24"/>
        </w:rPr>
        <w:t>Bu Politika ve Kanun hükümleri aşağıdaki hâllerde uygulanmayacaktır:</w:t>
      </w:r>
    </w:p>
    <w:p w:rsidR="007D61E3" w:rsidRPr="00AD6CCC" w:rsidRDefault="007D61E3" w:rsidP="002D7207">
      <w:pPr>
        <w:pStyle w:val="ListeParagraf"/>
        <w:numPr>
          <w:ilvl w:val="0"/>
          <w:numId w:val="20"/>
        </w:numPr>
        <w:spacing w:after="160" w:line="240" w:lineRule="auto"/>
        <w:jc w:val="both"/>
        <w:rPr>
          <w:rFonts w:ascii="Times New Roman" w:hAnsi="Times New Roman" w:cs="Times New Roman"/>
          <w:sz w:val="24"/>
          <w:szCs w:val="24"/>
          <w:lang w:eastAsia="tr-TR"/>
        </w:rPr>
      </w:pPr>
      <w:r w:rsidRPr="00AD6CCC">
        <w:rPr>
          <w:rFonts w:ascii="Times New Roman" w:hAnsi="Times New Roman" w:cs="Times New Roman"/>
          <w:sz w:val="24"/>
          <w:szCs w:val="24"/>
          <w:lang w:eastAsia="tr-TR"/>
        </w:rPr>
        <w:t>Kişisel verilerin, üçüncü kişilere verilmemek ve veri güvenliğine ilişkin yükümlülüklere uyulmak kaydıyla gerçek kişiler tarafından tamamen kendisiyle veya aynı konutta yaşayan aile fertleriyle ilgili faaliyetler kapsamında işlenmesi,</w:t>
      </w:r>
    </w:p>
    <w:p w:rsidR="007D61E3" w:rsidRPr="00AD6CCC" w:rsidRDefault="007D61E3" w:rsidP="002D7207">
      <w:pPr>
        <w:pStyle w:val="ListeParagraf"/>
        <w:numPr>
          <w:ilvl w:val="0"/>
          <w:numId w:val="20"/>
        </w:numPr>
        <w:spacing w:after="160" w:line="240" w:lineRule="auto"/>
        <w:jc w:val="both"/>
        <w:rPr>
          <w:rFonts w:ascii="Times New Roman" w:hAnsi="Times New Roman" w:cs="Times New Roman"/>
          <w:sz w:val="24"/>
          <w:szCs w:val="24"/>
          <w:lang w:eastAsia="tr-TR"/>
        </w:rPr>
      </w:pPr>
      <w:r w:rsidRPr="00AD6CCC">
        <w:rPr>
          <w:rFonts w:ascii="Times New Roman" w:hAnsi="Times New Roman" w:cs="Times New Roman"/>
          <w:sz w:val="24"/>
          <w:szCs w:val="24"/>
          <w:lang w:eastAsia="tr-TR"/>
        </w:rPr>
        <w:t>Kişisel verilerin resmi istatistik ile anonim hâle getirilmek suretiyle araştırma, planlama ve istatistik gibi amaçlarla işlenmesi,</w:t>
      </w:r>
    </w:p>
    <w:p w:rsidR="007D61E3" w:rsidRPr="00AD6CCC" w:rsidRDefault="007D61E3" w:rsidP="002D7207">
      <w:pPr>
        <w:pStyle w:val="ListeParagraf"/>
        <w:numPr>
          <w:ilvl w:val="0"/>
          <w:numId w:val="20"/>
        </w:numPr>
        <w:spacing w:after="160" w:line="240" w:lineRule="auto"/>
        <w:jc w:val="both"/>
        <w:rPr>
          <w:rFonts w:ascii="Times New Roman" w:hAnsi="Times New Roman" w:cs="Times New Roman"/>
          <w:sz w:val="24"/>
          <w:szCs w:val="24"/>
          <w:lang w:eastAsia="tr-TR"/>
        </w:rPr>
      </w:pPr>
      <w:r w:rsidRPr="00AD6CCC">
        <w:rPr>
          <w:rFonts w:ascii="Times New Roman" w:hAnsi="Times New Roman" w:cs="Times New Roman"/>
          <w:sz w:val="24"/>
          <w:szCs w:val="24"/>
          <w:lang w:eastAsia="tr-TR"/>
        </w:rPr>
        <w:t>Kişisel verilerin millî savunmayı, millî güvenliği, kamu güvenliğini, kamu düzenini, ekonomik güvenliği, özel hayatın gizliliğini veya kişilik haklarını ihlal etmemek ya da suç teşkil etmemek kaydıyla, sanat, tarih, edebiyat veya bilimsel amaçlarla ya da ifade özgürlüğü kapsamında işlenmesi,</w:t>
      </w:r>
    </w:p>
    <w:p w:rsidR="009C6ABC" w:rsidRPr="00AD6CCC" w:rsidRDefault="007D61E3" w:rsidP="002D7207">
      <w:pPr>
        <w:pStyle w:val="ListeParagraf"/>
        <w:numPr>
          <w:ilvl w:val="0"/>
          <w:numId w:val="20"/>
        </w:numPr>
        <w:spacing w:after="160" w:line="240" w:lineRule="auto"/>
        <w:jc w:val="both"/>
        <w:rPr>
          <w:rFonts w:ascii="Times New Roman" w:hAnsi="Times New Roman" w:cs="Times New Roman"/>
          <w:sz w:val="24"/>
          <w:szCs w:val="24"/>
          <w:lang w:eastAsia="tr-TR"/>
        </w:rPr>
      </w:pPr>
      <w:r w:rsidRPr="00AD6CCC">
        <w:rPr>
          <w:rFonts w:ascii="Times New Roman" w:hAnsi="Times New Roman" w:cs="Times New Roman"/>
          <w:sz w:val="24"/>
          <w:szCs w:val="24"/>
          <w:lang w:eastAsia="tr-TR"/>
        </w:rPr>
        <w:t>Kişisel verilerin millî savunmayı, millî güvenliği, kamu güvenliğini, kamu düzenini veya ekonomik güvenliği sağlamaya yönelik olarak kanunla görev ve yetki verilmiş kamu kurum ve kuruluşları tarafından yürütülen önleyici, koruyucu ve istihbari faaliyetler kapsamında işlenmesi,</w:t>
      </w:r>
    </w:p>
    <w:p w:rsidR="007D61E3" w:rsidRPr="00AD6CCC" w:rsidRDefault="007D61E3" w:rsidP="002D7207">
      <w:pPr>
        <w:pStyle w:val="ListeParagraf"/>
        <w:numPr>
          <w:ilvl w:val="0"/>
          <w:numId w:val="20"/>
        </w:numPr>
        <w:spacing w:after="160" w:line="240" w:lineRule="auto"/>
        <w:jc w:val="both"/>
        <w:rPr>
          <w:rFonts w:ascii="Times New Roman" w:hAnsi="Times New Roman" w:cs="Times New Roman"/>
          <w:sz w:val="24"/>
          <w:szCs w:val="24"/>
          <w:lang w:eastAsia="tr-TR"/>
        </w:rPr>
      </w:pPr>
      <w:r w:rsidRPr="00AD6CCC">
        <w:rPr>
          <w:rFonts w:ascii="Times New Roman" w:hAnsi="Times New Roman" w:cs="Times New Roman"/>
          <w:sz w:val="24"/>
          <w:szCs w:val="24"/>
          <w:lang w:eastAsia="tr-TR"/>
        </w:rPr>
        <w:lastRenderedPageBreak/>
        <w:t>Kişisel verilerin soruşturma, kovuşturma, yargılama veya infaz işlemlerine ilişkin olarak yargı makamları veya infaz mercileri tarafından işlenmesi.</w:t>
      </w:r>
    </w:p>
    <w:p w:rsidR="007D61E3" w:rsidRPr="00AD6CCC" w:rsidRDefault="007D61E3" w:rsidP="007D61E3">
      <w:pPr>
        <w:spacing w:line="240" w:lineRule="auto"/>
        <w:jc w:val="both"/>
        <w:rPr>
          <w:rFonts w:ascii="Times New Roman" w:hAnsi="Times New Roman" w:cs="Times New Roman"/>
          <w:sz w:val="24"/>
          <w:szCs w:val="24"/>
        </w:rPr>
      </w:pPr>
      <w:r w:rsidRPr="00AD6CCC">
        <w:rPr>
          <w:rFonts w:ascii="Times New Roman" w:hAnsi="Times New Roman" w:cs="Times New Roman"/>
          <w:sz w:val="24"/>
          <w:szCs w:val="24"/>
        </w:rPr>
        <w:t>Bu Politika ve Kanun’un amacına ve temel ilkelerine uygun ve orantılı olmak kaydıyla veri sorumlusunun aydınlatma yükümlülüğünü düzenleyen</w:t>
      </w:r>
      <w:r w:rsidR="00D36106" w:rsidRPr="00AD6CCC">
        <w:rPr>
          <w:rFonts w:ascii="Times New Roman" w:hAnsi="Times New Roman" w:cs="Times New Roman"/>
          <w:sz w:val="24"/>
          <w:szCs w:val="24"/>
        </w:rPr>
        <w:t xml:space="preserve"> Kanun’un</w:t>
      </w:r>
      <w:r w:rsidRPr="00AD6CCC">
        <w:rPr>
          <w:rFonts w:ascii="Times New Roman" w:hAnsi="Times New Roman" w:cs="Times New Roman"/>
          <w:sz w:val="24"/>
          <w:szCs w:val="24"/>
        </w:rPr>
        <w:t xml:space="preserve"> 10’uncu, zararın giderilmesini talep etme hakkı hariç, ilgili kişinin haklarını düzenleyen 11’inc</w:t>
      </w:r>
      <w:r w:rsidR="00D36106" w:rsidRPr="00AD6CCC">
        <w:rPr>
          <w:rFonts w:ascii="Times New Roman" w:hAnsi="Times New Roman" w:cs="Times New Roman"/>
          <w:sz w:val="24"/>
          <w:szCs w:val="24"/>
        </w:rPr>
        <w:t>i ve Veri Sorumluları Siciline K</w:t>
      </w:r>
      <w:r w:rsidRPr="00AD6CCC">
        <w:rPr>
          <w:rFonts w:ascii="Times New Roman" w:hAnsi="Times New Roman" w:cs="Times New Roman"/>
          <w:sz w:val="24"/>
          <w:szCs w:val="24"/>
        </w:rPr>
        <w:t>ayıt yükümlülüğünü düzenleyen 16’ncı maddeleri aşağıdaki hâllerde uygulanmayacaktır:</w:t>
      </w:r>
    </w:p>
    <w:p w:rsidR="007D61E3" w:rsidRPr="00AD6CCC" w:rsidRDefault="007D61E3" w:rsidP="002D7207">
      <w:pPr>
        <w:pStyle w:val="ListeParagraf"/>
        <w:numPr>
          <w:ilvl w:val="0"/>
          <w:numId w:val="20"/>
        </w:numPr>
        <w:spacing w:after="160" w:line="240" w:lineRule="auto"/>
        <w:jc w:val="both"/>
        <w:rPr>
          <w:rFonts w:ascii="Times New Roman" w:hAnsi="Times New Roman" w:cs="Times New Roman"/>
          <w:sz w:val="24"/>
          <w:szCs w:val="24"/>
          <w:lang w:eastAsia="tr-TR"/>
        </w:rPr>
      </w:pPr>
      <w:r w:rsidRPr="00AD6CCC">
        <w:rPr>
          <w:rFonts w:ascii="Times New Roman" w:hAnsi="Times New Roman" w:cs="Times New Roman"/>
          <w:sz w:val="24"/>
          <w:szCs w:val="24"/>
          <w:lang w:eastAsia="tr-TR"/>
        </w:rPr>
        <w:t>Kişisel veri işlemenin suç işlenmesinin önlenmesi veya suç soruşturması için gerekli olması,</w:t>
      </w:r>
    </w:p>
    <w:p w:rsidR="007D61E3" w:rsidRPr="00AD6CCC" w:rsidRDefault="007D61E3" w:rsidP="002D7207">
      <w:pPr>
        <w:pStyle w:val="ListeParagraf"/>
        <w:numPr>
          <w:ilvl w:val="0"/>
          <w:numId w:val="20"/>
        </w:numPr>
        <w:spacing w:after="160" w:line="240" w:lineRule="auto"/>
        <w:jc w:val="both"/>
        <w:rPr>
          <w:rFonts w:ascii="Times New Roman" w:hAnsi="Times New Roman" w:cs="Times New Roman"/>
          <w:sz w:val="24"/>
          <w:szCs w:val="24"/>
          <w:lang w:eastAsia="tr-TR"/>
        </w:rPr>
      </w:pPr>
      <w:r w:rsidRPr="00AD6CCC">
        <w:rPr>
          <w:rFonts w:ascii="Times New Roman" w:hAnsi="Times New Roman" w:cs="Times New Roman"/>
          <w:sz w:val="24"/>
          <w:szCs w:val="24"/>
          <w:lang w:eastAsia="tr-TR"/>
        </w:rPr>
        <w:t>İlgili kişinin kendisi tarafından alenileştirilmiş kişisel verilerin işlenmesi,</w:t>
      </w:r>
    </w:p>
    <w:p w:rsidR="007D61E3" w:rsidRPr="00AD6CCC" w:rsidRDefault="007D61E3" w:rsidP="002D7207">
      <w:pPr>
        <w:pStyle w:val="ListeParagraf"/>
        <w:numPr>
          <w:ilvl w:val="0"/>
          <w:numId w:val="20"/>
        </w:numPr>
        <w:spacing w:after="160" w:line="240" w:lineRule="auto"/>
        <w:jc w:val="both"/>
        <w:rPr>
          <w:rFonts w:ascii="Times New Roman" w:hAnsi="Times New Roman" w:cs="Times New Roman"/>
          <w:sz w:val="24"/>
          <w:szCs w:val="24"/>
          <w:lang w:eastAsia="tr-TR"/>
        </w:rPr>
      </w:pPr>
      <w:r w:rsidRPr="00AD6CCC">
        <w:rPr>
          <w:rFonts w:ascii="Times New Roman" w:hAnsi="Times New Roman" w:cs="Times New Roman"/>
          <w:sz w:val="24"/>
          <w:szCs w:val="24"/>
          <w:lang w:eastAsia="tr-TR"/>
        </w:rPr>
        <w:t>Kişisel veri işlemenin kanunun verdiği yetkiye dayanılarak görevli ve yetkili kamu kurum ve kuruluşları ile kamu kurumu niteliğindeki meslek kuruluşlarınca, denetleme veya düzenleme görevlerinin yürütülmesi ile disiplin soruşturma veya kovuşturması için gerekli olması,</w:t>
      </w:r>
    </w:p>
    <w:p w:rsidR="007D61E3" w:rsidRPr="00AD6CCC" w:rsidRDefault="007D61E3" w:rsidP="002D7207">
      <w:pPr>
        <w:pStyle w:val="ListeParagraf"/>
        <w:numPr>
          <w:ilvl w:val="0"/>
          <w:numId w:val="20"/>
        </w:numPr>
        <w:spacing w:after="160" w:line="240" w:lineRule="auto"/>
        <w:jc w:val="both"/>
        <w:rPr>
          <w:rFonts w:ascii="Times New Roman" w:hAnsi="Times New Roman" w:cs="Times New Roman"/>
          <w:sz w:val="24"/>
          <w:szCs w:val="24"/>
          <w:lang w:eastAsia="tr-TR"/>
        </w:rPr>
      </w:pPr>
      <w:r w:rsidRPr="00AD6CCC">
        <w:rPr>
          <w:rFonts w:ascii="Times New Roman" w:hAnsi="Times New Roman" w:cs="Times New Roman"/>
          <w:sz w:val="24"/>
          <w:szCs w:val="24"/>
          <w:lang w:eastAsia="tr-TR"/>
        </w:rPr>
        <w:t>Kişisel veri işlemenin bütçe, vergi ve mali konulara ilişkin olarak Devletin ekonomik ve mali çıkarlarının korunması için gerekli olması.</w:t>
      </w:r>
    </w:p>
    <w:p w:rsidR="00753E68" w:rsidRPr="00AD6CCC" w:rsidRDefault="00753E68" w:rsidP="00753E68">
      <w:pPr>
        <w:pStyle w:val="ListeParagraf"/>
        <w:spacing w:after="160" w:line="240" w:lineRule="auto"/>
        <w:jc w:val="both"/>
        <w:rPr>
          <w:rFonts w:ascii="Times New Roman" w:hAnsi="Times New Roman" w:cs="Times New Roman"/>
          <w:sz w:val="24"/>
          <w:szCs w:val="24"/>
          <w:lang w:eastAsia="tr-TR"/>
        </w:rPr>
      </w:pPr>
    </w:p>
    <w:p w:rsidR="007D61E3" w:rsidRPr="00AD6CCC" w:rsidRDefault="007D61E3" w:rsidP="009C6ABC">
      <w:pPr>
        <w:pStyle w:val="ListeParagraf"/>
        <w:numPr>
          <w:ilvl w:val="1"/>
          <w:numId w:val="15"/>
        </w:numPr>
        <w:spacing w:before="100" w:beforeAutospacing="1" w:after="120" w:line="240" w:lineRule="auto"/>
        <w:outlineLvl w:val="0"/>
        <w:rPr>
          <w:rFonts w:ascii="Times New Roman" w:eastAsia="Times New Roman" w:hAnsi="Times New Roman" w:cs="Times New Roman"/>
          <w:b/>
          <w:bCs/>
          <w:smallCaps/>
          <w:kern w:val="36"/>
          <w:sz w:val="24"/>
          <w:szCs w:val="24"/>
          <w:lang w:eastAsia="tr-TR"/>
        </w:rPr>
      </w:pPr>
      <w:bookmarkStart w:id="15" w:name="_Toc7017668"/>
      <w:r w:rsidRPr="00AD6CCC">
        <w:rPr>
          <w:rFonts w:ascii="Times New Roman" w:eastAsia="Times New Roman" w:hAnsi="Times New Roman" w:cs="Times New Roman"/>
          <w:b/>
          <w:bCs/>
          <w:smallCaps/>
          <w:kern w:val="36"/>
          <w:sz w:val="24"/>
          <w:szCs w:val="24"/>
          <w:lang w:eastAsia="tr-TR"/>
        </w:rPr>
        <w:t>İlgili Kişinin KVK Kanunu Uyarınca Hakları</w:t>
      </w:r>
      <w:bookmarkEnd w:id="15"/>
    </w:p>
    <w:p w:rsidR="007D61E3" w:rsidRPr="00AD6CCC" w:rsidRDefault="0025784F" w:rsidP="007D61E3">
      <w:pPr>
        <w:spacing w:line="240" w:lineRule="auto"/>
        <w:jc w:val="both"/>
        <w:rPr>
          <w:rFonts w:ascii="Times New Roman" w:hAnsi="Times New Roman" w:cs="Times New Roman"/>
          <w:sz w:val="24"/>
          <w:szCs w:val="24"/>
        </w:rPr>
      </w:pPr>
      <w:r w:rsidRPr="00AD6CCC">
        <w:rPr>
          <w:rFonts w:ascii="Times New Roman" w:hAnsi="Times New Roman" w:cs="Times New Roman"/>
          <w:sz w:val="24"/>
          <w:szCs w:val="24"/>
        </w:rPr>
        <w:t>Şirket</w:t>
      </w:r>
      <w:r w:rsidR="007D61E3" w:rsidRPr="00AD6CCC">
        <w:rPr>
          <w:rFonts w:ascii="Times New Roman" w:hAnsi="Times New Roman" w:cs="Times New Roman"/>
          <w:sz w:val="24"/>
          <w:szCs w:val="24"/>
        </w:rPr>
        <w:t xml:space="preserve"> Kanun’un 10. maddesi uyarınca ilgili kişilere haklarını bildirmekte, söz konusu hakların nasıl kullanılacağına dair yol göstermekte ve tüm bunlar için gerekli iç işleyişi, idari ve teknik düzenlemeleri gerçekleştirmektedir. Kişisel verileri işlenen kişilerin Kanun’un 11. maddesi uyarınca sahip oldukları haklar aşağıda sayılmaktadır:</w:t>
      </w:r>
    </w:p>
    <w:p w:rsidR="007D61E3" w:rsidRPr="00AD6CCC" w:rsidRDefault="007D61E3" w:rsidP="002D7207">
      <w:pPr>
        <w:pStyle w:val="ListeParagraf"/>
        <w:numPr>
          <w:ilvl w:val="0"/>
          <w:numId w:val="20"/>
        </w:numPr>
        <w:spacing w:after="160" w:line="240" w:lineRule="auto"/>
        <w:jc w:val="both"/>
        <w:rPr>
          <w:rFonts w:ascii="Times New Roman" w:hAnsi="Times New Roman" w:cs="Times New Roman"/>
          <w:sz w:val="24"/>
          <w:szCs w:val="24"/>
          <w:lang w:eastAsia="tr-TR"/>
        </w:rPr>
      </w:pPr>
      <w:r w:rsidRPr="00AD6CCC">
        <w:rPr>
          <w:rFonts w:ascii="Times New Roman" w:hAnsi="Times New Roman" w:cs="Times New Roman"/>
          <w:sz w:val="24"/>
          <w:szCs w:val="24"/>
          <w:lang w:eastAsia="tr-TR"/>
        </w:rPr>
        <w:t xml:space="preserve">Kişisel verilerinin işlenip işlenmediğini öğrenme, </w:t>
      </w:r>
    </w:p>
    <w:p w:rsidR="007D61E3" w:rsidRPr="00AD6CCC" w:rsidRDefault="007D61E3" w:rsidP="002D7207">
      <w:pPr>
        <w:pStyle w:val="ListeParagraf"/>
        <w:numPr>
          <w:ilvl w:val="0"/>
          <w:numId w:val="20"/>
        </w:numPr>
        <w:spacing w:after="160" w:line="240" w:lineRule="auto"/>
        <w:jc w:val="both"/>
        <w:rPr>
          <w:rFonts w:ascii="Times New Roman" w:hAnsi="Times New Roman" w:cs="Times New Roman"/>
          <w:sz w:val="24"/>
          <w:szCs w:val="24"/>
          <w:lang w:eastAsia="tr-TR"/>
        </w:rPr>
      </w:pPr>
      <w:r w:rsidRPr="00AD6CCC">
        <w:rPr>
          <w:rFonts w:ascii="Times New Roman" w:hAnsi="Times New Roman" w:cs="Times New Roman"/>
          <w:sz w:val="24"/>
          <w:szCs w:val="24"/>
          <w:lang w:eastAsia="tr-TR"/>
        </w:rPr>
        <w:t xml:space="preserve">Kişisel verileri işlenmişse buna ilişkin bilgi talep etme, </w:t>
      </w:r>
    </w:p>
    <w:p w:rsidR="007D61E3" w:rsidRPr="00AD6CCC" w:rsidRDefault="007D61E3" w:rsidP="002D7207">
      <w:pPr>
        <w:pStyle w:val="ListeParagraf"/>
        <w:numPr>
          <w:ilvl w:val="0"/>
          <w:numId w:val="20"/>
        </w:numPr>
        <w:spacing w:after="160" w:line="240" w:lineRule="auto"/>
        <w:jc w:val="both"/>
        <w:rPr>
          <w:rFonts w:ascii="Times New Roman" w:hAnsi="Times New Roman" w:cs="Times New Roman"/>
          <w:sz w:val="24"/>
          <w:szCs w:val="24"/>
          <w:lang w:eastAsia="tr-TR"/>
        </w:rPr>
      </w:pPr>
      <w:r w:rsidRPr="00AD6CCC">
        <w:rPr>
          <w:rFonts w:ascii="Times New Roman" w:hAnsi="Times New Roman" w:cs="Times New Roman"/>
          <w:sz w:val="24"/>
          <w:szCs w:val="24"/>
          <w:lang w:eastAsia="tr-TR"/>
        </w:rPr>
        <w:t>Kişisel verilerin işlenme amacını ve bunların amacına uygun kullanılıp kullanılmadığını öğrenme,</w:t>
      </w:r>
    </w:p>
    <w:p w:rsidR="007D61E3" w:rsidRPr="00AD6CCC" w:rsidRDefault="007D61E3" w:rsidP="002D7207">
      <w:pPr>
        <w:pStyle w:val="ListeParagraf"/>
        <w:numPr>
          <w:ilvl w:val="0"/>
          <w:numId w:val="20"/>
        </w:numPr>
        <w:spacing w:after="160" w:line="240" w:lineRule="auto"/>
        <w:jc w:val="both"/>
        <w:rPr>
          <w:rFonts w:ascii="Times New Roman" w:hAnsi="Times New Roman" w:cs="Times New Roman"/>
          <w:sz w:val="24"/>
          <w:szCs w:val="24"/>
          <w:lang w:eastAsia="tr-TR"/>
        </w:rPr>
      </w:pPr>
      <w:r w:rsidRPr="00AD6CCC">
        <w:rPr>
          <w:rFonts w:ascii="Times New Roman" w:hAnsi="Times New Roman" w:cs="Times New Roman"/>
          <w:sz w:val="24"/>
          <w:szCs w:val="24"/>
          <w:lang w:eastAsia="tr-TR"/>
        </w:rPr>
        <w:t>Yurt içinde veya yurt dışında kişisel verilerin aktarıldığı üçüncü kişileri bilme,</w:t>
      </w:r>
    </w:p>
    <w:p w:rsidR="007D61E3" w:rsidRPr="00AD6CCC" w:rsidRDefault="007D61E3" w:rsidP="002D7207">
      <w:pPr>
        <w:pStyle w:val="ListeParagraf"/>
        <w:numPr>
          <w:ilvl w:val="0"/>
          <w:numId w:val="20"/>
        </w:numPr>
        <w:spacing w:after="160" w:line="240" w:lineRule="auto"/>
        <w:jc w:val="both"/>
        <w:rPr>
          <w:rFonts w:ascii="Times New Roman" w:hAnsi="Times New Roman" w:cs="Times New Roman"/>
          <w:sz w:val="24"/>
          <w:szCs w:val="24"/>
          <w:lang w:eastAsia="tr-TR"/>
        </w:rPr>
      </w:pPr>
      <w:r w:rsidRPr="00AD6CCC">
        <w:rPr>
          <w:rFonts w:ascii="Times New Roman" w:hAnsi="Times New Roman" w:cs="Times New Roman"/>
          <w:sz w:val="24"/>
          <w:szCs w:val="24"/>
          <w:lang w:eastAsia="tr-TR"/>
        </w:rPr>
        <w:t>Kişisel verilerin eksik veya yanlış işlenmiş olması halinde bunların düzeltilmesini isteme,</w:t>
      </w:r>
    </w:p>
    <w:p w:rsidR="007D61E3" w:rsidRPr="00AD6CCC" w:rsidRDefault="007D61E3" w:rsidP="002D7207">
      <w:pPr>
        <w:pStyle w:val="ListeParagraf"/>
        <w:numPr>
          <w:ilvl w:val="0"/>
          <w:numId w:val="20"/>
        </w:numPr>
        <w:spacing w:after="160" w:line="240" w:lineRule="auto"/>
        <w:jc w:val="both"/>
        <w:rPr>
          <w:rFonts w:ascii="Times New Roman" w:hAnsi="Times New Roman" w:cs="Times New Roman"/>
          <w:sz w:val="24"/>
          <w:szCs w:val="24"/>
          <w:lang w:eastAsia="tr-TR"/>
        </w:rPr>
      </w:pPr>
      <w:r w:rsidRPr="00AD6CCC">
        <w:rPr>
          <w:rFonts w:ascii="Times New Roman" w:hAnsi="Times New Roman" w:cs="Times New Roman"/>
          <w:sz w:val="24"/>
          <w:szCs w:val="24"/>
          <w:lang w:eastAsia="tr-TR"/>
        </w:rPr>
        <w:t xml:space="preserve">Kanun’un 7. maddesinde öngörülen şartlar çerçevesinde kişisel verilerin silinmesini veya yok edilmesini isteme, </w:t>
      </w:r>
    </w:p>
    <w:p w:rsidR="007D61E3" w:rsidRPr="00AD6CCC" w:rsidRDefault="007D61E3" w:rsidP="002D7207">
      <w:pPr>
        <w:pStyle w:val="ListeParagraf"/>
        <w:numPr>
          <w:ilvl w:val="0"/>
          <w:numId w:val="20"/>
        </w:numPr>
        <w:spacing w:after="160" w:line="240" w:lineRule="auto"/>
        <w:jc w:val="both"/>
        <w:rPr>
          <w:rFonts w:ascii="Times New Roman" w:hAnsi="Times New Roman" w:cs="Times New Roman"/>
          <w:sz w:val="24"/>
          <w:szCs w:val="24"/>
          <w:lang w:eastAsia="tr-TR"/>
        </w:rPr>
      </w:pPr>
      <w:r w:rsidRPr="00AD6CCC">
        <w:rPr>
          <w:rFonts w:ascii="Times New Roman" w:hAnsi="Times New Roman" w:cs="Times New Roman"/>
          <w:sz w:val="24"/>
          <w:szCs w:val="24"/>
          <w:lang w:eastAsia="tr-TR"/>
        </w:rPr>
        <w:t xml:space="preserve">Kanun’un 11. maddesinin (d) ve (e) bentleri uyarınca yapılan işlemlerin (düzeltme ve imha), kişisel verilerin aktarıldığı üçüncü kişilere bildirilmesini isteme, </w:t>
      </w:r>
    </w:p>
    <w:p w:rsidR="007D61E3" w:rsidRPr="00AD6CCC" w:rsidRDefault="007D61E3" w:rsidP="002D7207">
      <w:pPr>
        <w:pStyle w:val="ListeParagraf"/>
        <w:numPr>
          <w:ilvl w:val="0"/>
          <w:numId w:val="20"/>
        </w:numPr>
        <w:spacing w:after="160" w:line="240" w:lineRule="auto"/>
        <w:jc w:val="both"/>
        <w:rPr>
          <w:rFonts w:ascii="Times New Roman" w:hAnsi="Times New Roman" w:cs="Times New Roman"/>
          <w:sz w:val="24"/>
          <w:szCs w:val="24"/>
          <w:lang w:eastAsia="tr-TR"/>
        </w:rPr>
      </w:pPr>
      <w:r w:rsidRPr="00AD6CCC">
        <w:rPr>
          <w:rFonts w:ascii="Times New Roman" w:hAnsi="Times New Roman" w:cs="Times New Roman"/>
          <w:sz w:val="24"/>
          <w:szCs w:val="24"/>
          <w:lang w:eastAsia="tr-TR"/>
        </w:rPr>
        <w:t xml:space="preserve">İşlenen verilerin münhasıran otomatik sistemler vasıtasıyla analiz edilmesi suretiyle kişinin kendisi aleyhine bir sonucun ortaya çıkmasına itiraz etme, </w:t>
      </w:r>
    </w:p>
    <w:p w:rsidR="007D61E3" w:rsidRPr="00AD6CCC" w:rsidRDefault="007D61E3" w:rsidP="002D7207">
      <w:pPr>
        <w:pStyle w:val="ListeParagraf"/>
        <w:numPr>
          <w:ilvl w:val="0"/>
          <w:numId w:val="20"/>
        </w:numPr>
        <w:spacing w:after="160" w:line="240" w:lineRule="auto"/>
        <w:jc w:val="both"/>
        <w:rPr>
          <w:rFonts w:ascii="Times New Roman" w:hAnsi="Times New Roman" w:cs="Times New Roman"/>
          <w:sz w:val="24"/>
          <w:szCs w:val="24"/>
          <w:lang w:eastAsia="tr-TR"/>
        </w:rPr>
      </w:pPr>
      <w:r w:rsidRPr="00AD6CCC">
        <w:rPr>
          <w:rFonts w:ascii="Times New Roman" w:hAnsi="Times New Roman" w:cs="Times New Roman"/>
          <w:sz w:val="24"/>
          <w:szCs w:val="24"/>
          <w:lang w:eastAsia="tr-TR"/>
        </w:rPr>
        <w:t xml:space="preserve">Kişisel verilerin kanuna aykırı olarak işlenmesi sebebiyle zarara uğraması halinde zararın giderilmesini talep etme. </w:t>
      </w:r>
    </w:p>
    <w:p w:rsidR="004F5DE6" w:rsidRPr="00AD6CCC" w:rsidRDefault="004F5DE6" w:rsidP="004F5DE6">
      <w:pPr>
        <w:spacing w:after="0"/>
        <w:jc w:val="both"/>
        <w:rPr>
          <w:rFonts w:ascii="Times New Roman" w:eastAsia="Times New Roman" w:hAnsi="Times New Roman" w:cs="Times New Roman"/>
          <w:sz w:val="24"/>
          <w:szCs w:val="24"/>
        </w:rPr>
      </w:pPr>
      <w:r w:rsidRPr="00AD6CCC">
        <w:rPr>
          <w:rFonts w:ascii="Times New Roman" w:eastAsia="Times New Roman" w:hAnsi="Times New Roman" w:cs="Times New Roman"/>
          <w:sz w:val="24"/>
          <w:szCs w:val="24"/>
        </w:rPr>
        <w:t xml:space="preserve">Yukarıda belirtilen haklarınızı kullanmak için, </w:t>
      </w:r>
      <w:bookmarkStart w:id="16" w:name="_Hlk54932128"/>
      <w:r w:rsidR="0063393E">
        <w:rPr>
          <w:rFonts w:ascii="Times New Roman" w:hAnsi="Times New Roman" w:cs="Times New Roman"/>
          <w:sz w:val="24"/>
          <w:szCs w:val="24"/>
        </w:rPr>
        <w:fldChar w:fldCharType="begin"/>
      </w:r>
      <w:r w:rsidR="007C2BE8">
        <w:rPr>
          <w:rFonts w:ascii="Times New Roman" w:hAnsi="Times New Roman" w:cs="Times New Roman"/>
          <w:sz w:val="24"/>
          <w:szCs w:val="24"/>
        </w:rPr>
        <w:instrText xml:space="preserve"> HYPERLINK "http://</w:instrText>
      </w:r>
      <w:r w:rsidR="007C2BE8" w:rsidRPr="007C2BE8">
        <w:rPr>
          <w:rFonts w:ascii="Times New Roman" w:hAnsi="Times New Roman" w:cs="Times New Roman"/>
          <w:sz w:val="24"/>
          <w:szCs w:val="24"/>
        </w:rPr>
        <w:instrText>www.polinenerji.com</w:instrText>
      </w:r>
      <w:r w:rsidR="007C2BE8">
        <w:rPr>
          <w:rFonts w:ascii="Times New Roman" w:hAnsi="Times New Roman" w:cs="Times New Roman"/>
          <w:sz w:val="24"/>
          <w:szCs w:val="24"/>
        </w:rPr>
        <w:instrText xml:space="preserve">" </w:instrText>
      </w:r>
      <w:r w:rsidR="0063393E">
        <w:rPr>
          <w:rFonts w:ascii="Times New Roman" w:hAnsi="Times New Roman" w:cs="Times New Roman"/>
          <w:sz w:val="24"/>
          <w:szCs w:val="24"/>
        </w:rPr>
        <w:fldChar w:fldCharType="separate"/>
      </w:r>
      <w:r w:rsidR="007C2BE8" w:rsidRPr="004110AA">
        <w:rPr>
          <w:rStyle w:val="Kpr"/>
          <w:rFonts w:ascii="Times New Roman" w:hAnsi="Times New Roman" w:cs="Times New Roman"/>
          <w:sz w:val="24"/>
          <w:szCs w:val="24"/>
        </w:rPr>
        <w:t>www.polinenerji.com</w:t>
      </w:r>
      <w:bookmarkEnd w:id="16"/>
      <w:r w:rsidR="0063393E">
        <w:rPr>
          <w:rFonts w:ascii="Times New Roman" w:hAnsi="Times New Roman" w:cs="Times New Roman"/>
          <w:sz w:val="24"/>
          <w:szCs w:val="24"/>
        </w:rPr>
        <w:fldChar w:fldCharType="end"/>
      </w:r>
      <w:r w:rsidRPr="00AD6CCC">
        <w:rPr>
          <w:rFonts w:ascii="Times New Roman" w:eastAsia="Times New Roman" w:hAnsi="Times New Roman" w:cs="Times New Roman"/>
          <w:sz w:val="24"/>
          <w:szCs w:val="24"/>
        </w:rPr>
        <w:t xml:space="preserve"> uzantılı internet sitemizde bulunan “İlgili Kişi Başvuru Formu”nu doldurmak suretiyle yapacağınız başvurularınızı;</w:t>
      </w:r>
    </w:p>
    <w:p w:rsidR="004F5DE6" w:rsidRPr="00AD6CCC" w:rsidRDefault="004F5DE6" w:rsidP="004F5DE6">
      <w:pPr>
        <w:tabs>
          <w:tab w:val="left" w:pos="3581"/>
        </w:tabs>
        <w:spacing w:after="0"/>
        <w:jc w:val="both"/>
        <w:rPr>
          <w:rFonts w:ascii="Times New Roman" w:hAnsi="Times New Roman" w:cs="Times New Roman"/>
          <w:sz w:val="24"/>
          <w:szCs w:val="24"/>
        </w:rPr>
      </w:pPr>
      <w:r w:rsidRPr="00AD6CCC">
        <w:rPr>
          <w:rFonts w:ascii="Times New Roman" w:hAnsi="Times New Roman" w:cs="Times New Roman"/>
          <w:sz w:val="24"/>
          <w:szCs w:val="24"/>
        </w:rPr>
        <w:tab/>
      </w:r>
    </w:p>
    <w:p w:rsidR="004F5DE6" w:rsidRPr="00AD6CCC" w:rsidRDefault="004F5DE6" w:rsidP="004F5DE6">
      <w:pPr>
        <w:numPr>
          <w:ilvl w:val="0"/>
          <w:numId w:val="33"/>
        </w:numPr>
        <w:tabs>
          <w:tab w:val="left" w:pos="2758"/>
        </w:tabs>
        <w:spacing w:after="120" w:line="240" w:lineRule="auto"/>
        <w:ind w:left="720"/>
        <w:jc w:val="both"/>
        <w:rPr>
          <w:rFonts w:ascii="Times New Roman" w:hAnsi="Times New Roman" w:cs="Times New Roman"/>
          <w:sz w:val="24"/>
          <w:szCs w:val="24"/>
        </w:rPr>
      </w:pPr>
      <w:r w:rsidRPr="00AD6CCC">
        <w:rPr>
          <w:rFonts w:ascii="Times New Roman" w:hAnsi="Times New Roman" w:cs="Times New Roman"/>
          <w:sz w:val="24"/>
          <w:szCs w:val="24"/>
        </w:rPr>
        <w:t>Islak imzalı olarak şahsen ulaştırabilir veya Noter kanalıyla posta adresimize gönderebilir,</w:t>
      </w:r>
    </w:p>
    <w:p w:rsidR="004F5DE6" w:rsidRPr="00AD6CCC" w:rsidRDefault="004F5DE6" w:rsidP="004F5DE6">
      <w:pPr>
        <w:numPr>
          <w:ilvl w:val="0"/>
          <w:numId w:val="33"/>
        </w:numPr>
        <w:tabs>
          <w:tab w:val="left" w:pos="2758"/>
        </w:tabs>
        <w:spacing w:after="120" w:line="240" w:lineRule="auto"/>
        <w:ind w:left="720"/>
        <w:jc w:val="both"/>
        <w:rPr>
          <w:rFonts w:ascii="Times New Roman" w:hAnsi="Times New Roman" w:cs="Times New Roman"/>
          <w:sz w:val="24"/>
          <w:szCs w:val="24"/>
        </w:rPr>
      </w:pPr>
      <w:r w:rsidRPr="00AD6CCC">
        <w:rPr>
          <w:rFonts w:ascii="Times New Roman" w:hAnsi="Times New Roman" w:cs="Times New Roman"/>
          <w:sz w:val="24"/>
          <w:szCs w:val="24"/>
        </w:rPr>
        <w:t xml:space="preserve">Kayıtlı elektronik posta (KEP), güvenli elektronik imza, mobil imza ya da elektronik posta adresinizi kullanmak suretiyle elektronik ortamda iletebilirsiniz. </w:t>
      </w:r>
    </w:p>
    <w:p w:rsidR="004F5DE6" w:rsidRPr="00AD6CCC" w:rsidRDefault="004F5DE6" w:rsidP="004F5DE6">
      <w:pPr>
        <w:tabs>
          <w:tab w:val="left" w:pos="2758"/>
        </w:tabs>
        <w:spacing w:after="0" w:line="240" w:lineRule="auto"/>
        <w:jc w:val="both"/>
        <w:rPr>
          <w:rFonts w:ascii="Times New Roman" w:hAnsi="Times New Roman" w:cs="Times New Roman"/>
          <w:sz w:val="24"/>
          <w:szCs w:val="24"/>
        </w:rPr>
      </w:pPr>
    </w:p>
    <w:tbl>
      <w:tblPr>
        <w:tblStyle w:val="TabloKlavuzu"/>
        <w:tblW w:w="0" w:type="auto"/>
        <w:jc w:val="center"/>
        <w:tblLook w:val="04A0"/>
      </w:tblPr>
      <w:tblGrid>
        <w:gridCol w:w="2137"/>
        <w:gridCol w:w="6237"/>
      </w:tblGrid>
      <w:tr w:rsidR="007C2BE8" w:rsidRPr="00AE0893" w:rsidTr="007C2BE8">
        <w:trPr>
          <w:trHeight w:val="557"/>
          <w:jc w:val="center"/>
        </w:trPr>
        <w:tc>
          <w:tcPr>
            <w:tcW w:w="2137" w:type="dxa"/>
          </w:tcPr>
          <w:p w:rsidR="007C2BE8" w:rsidRPr="00AE0893" w:rsidRDefault="007C2BE8" w:rsidP="00984921">
            <w:pPr>
              <w:tabs>
                <w:tab w:val="left" w:pos="2758"/>
              </w:tabs>
              <w:spacing w:after="120"/>
              <w:rPr>
                <w:rFonts w:ascii="Times New Roman" w:hAnsi="Times New Roman" w:cs="Times New Roman"/>
                <w:sz w:val="24"/>
                <w:szCs w:val="24"/>
              </w:rPr>
            </w:pPr>
            <w:bookmarkStart w:id="17" w:name="_Hlk54932023"/>
            <w:r w:rsidRPr="00AE0893">
              <w:rPr>
                <w:rFonts w:ascii="Times New Roman" w:hAnsi="Times New Roman" w:cs="Times New Roman"/>
                <w:sz w:val="24"/>
                <w:szCs w:val="24"/>
              </w:rPr>
              <w:t>Posta adresimiz:</w:t>
            </w:r>
          </w:p>
        </w:tc>
        <w:tc>
          <w:tcPr>
            <w:tcW w:w="6237" w:type="dxa"/>
          </w:tcPr>
          <w:p w:rsidR="007C2BE8" w:rsidRPr="00AE0893" w:rsidRDefault="007C2BE8" w:rsidP="00984921">
            <w:pPr>
              <w:tabs>
                <w:tab w:val="left" w:pos="2758"/>
              </w:tabs>
              <w:spacing w:after="120"/>
              <w:rPr>
                <w:rFonts w:ascii="Times New Roman" w:hAnsi="Times New Roman" w:cs="Times New Roman"/>
                <w:sz w:val="24"/>
                <w:szCs w:val="24"/>
              </w:rPr>
            </w:pPr>
            <w:r w:rsidRPr="00AE0893">
              <w:rPr>
                <w:rFonts w:ascii="Times New Roman" w:hAnsi="Times New Roman" w:cs="Times New Roman"/>
                <w:sz w:val="24"/>
                <w:szCs w:val="24"/>
              </w:rPr>
              <w:t>Güzeltepe Mah. Hoşdere Cad. No: 186/5, Çankaya/ANKARA</w:t>
            </w:r>
          </w:p>
        </w:tc>
      </w:tr>
      <w:tr w:rsidR="007C2BE8" w:rsidRPr="00AE0893" w:rsidTr="007C2BE8">
        <w:trPr>
          <w:jc w:val="center"/>
        </w:trPr>
        <w:tc>
          <w:tcPr>
            <w:tcW w:w="2137" w:type="dxa"/>
          </w:tcPr>
          <w:p w:rsidR="007C2BE8" w:rsidRPr="00AE0893" w:rsidRDefault="007C2BE8" w:rsidP="00984921">
            <w:pPr>
              <w:tabs>
                <w:tab w:val="left" w:pos="2758"/>
              </w:tabs>
              <w:spacing w:after="120"/>
              <w:rPr>
                <w:rFonts w:ascii="Times New Roman" w:hAnsi="Times New Roman" w:cs="Times New Roman"/>
                <w:sz w:val="24"/>
                <w:szCs w:val="24"/>
              </w:rPr>
            </w:pPr>
            <w:r w:rsidRPr="00AE0893">
              <w:rPr>
                <w:rFonts w:ascii="Times New Roman" w:hAnsi="Times New Roman" w:cs="Times New Roman"/>
                <w:sz w:val="24"/>
                <w:szCs w:val="24"/>
              </w:rPr>
              <w:t>KEP adresimiz:</w:t>
            </w:r>
          </w:p>
        </w:tc>
        <w:tc>
          <w:tcPr>
            <w:tcW w:w="6237" w:type="dxa"/>
          </w:tcPr>
          <w:p w:rsidR="007C2BE8" w:rsidRPr="00AE0893" w:rsidRDefault="0063393E" w:rsidP="00984921">
            <w:pPr>
              <w:tabs>
                <w:tab w:val="left" w:pos="2758"/>
              </w:tabs>
              <w:spacing w:after="120"/>
              <w:rPr>
                <w:rFonts w:ascii="Times New Roman" w:hAnsi="Times New Roman" w:cs="Times New Roman"/>
                <w:color w:val="FF0000"/>
                <w:sz w:val="24"/>
                <w:szCs w:val="24"/>
              </w:rPr>
            </w:pPr>
            <w:hyperlink r:id="rId9" w:history="1">
              <w:r w:rsidR="007C2BE8" w:rsidRPr="00AE0893">
                <w:rPr>
                  <w:rStyle w:val="Kpr"/>
                  <w:rFonts w:ascii="Times New Roman" w:hAnsi="Times New Roman" w:cs="Times New Roman"/>
                  <w:sz w:val="24"/>
                  <w:szCs w:val="24"/>
                  <w:shd w:val="clear" w:color="auto" w:fill="FFFFFF"/>
                </w:rPr>
                <w:t>polinenerji@hs01.kep.tr</w:t>
              </w:r>
            </w:hyperlink>
          </w:p>
        </w:tc>
      </w:tr>
      <w:tr w:rsidR="007C2BE8" w:rsidRPr="00AE0893" w:rsidTr="007C2BE8">
        <w:trPr>
          <w:jc w:val="center"/>
        </w:trPr>
        <w:tc>
          <w:tcPr>
            <w:tcW w:w="2137" w:type="dxa"/>
          </w:tcPr>
          <w:p w:rsidR="007C2BE8" w:rsidRPr="00AE0893" w:rsidRDefault="007C2BE8" w:rsidP="00984921">
            <w:pPr>
              <w:tabs>
                <w:tab w:val="left" w:pos="2758"/>
              </w:tabs>
              <w:spacing w:after="120"/>
              <w:rPr>
                <w:rFonts w:ascii="Times New Roman" w:hAnsi="Times New Roman" w:cs="Times New Roman"/>
                <w:sz w:val="24"/>
                <w:szCs w:val="24"/>
              </w:rPr>
            </w:pPr>
            <w:r w:rsidRPr="00AE0893">
              <w:rPr>
                <w:rFonts w:ascii="Times New Roman" w:hAnsi="Times New Roman" w:cs="Times New Roman"/>
                <w:sz w:val="24"/>
                <w:szCs w:val="24"/>
              </w:rPr>
              <w:t>E-posta adresimiz:</w:t>
            </w:r>
          </w:p>
        </w:tc>
        <w:tc>
          <w:tcPr>
            <w:tcW w:w="6237" w:type="dxa"/>
          </w:tcPr>
          <w:p w:rsidR="007C2BE8" w:rsidRPr="00AE0893" w:rsidRDefault="0063393E" w:rsidP="00984921">
            <w:pPr>
              <w:tabs>
                <w:tab w:val="left" w:pos="2758"/>
              </w:tabs>
              <w:spacing w:after="120"/>
              <w:rPr>
                <w:rFonts w:ascii="Times New Roman" w:hAnsi="Times New Roman" w:cs="Times New Roman"/>
                <w:color w:val="FF0000"/>
                <w:sz w:val="24"/>
                <w:szCs w:val="24"/>
              </w:rPr>
            </w:pPr>
            <w:hyperlink r:id="rId10" w:history="1">
              <w:r w:rsidR="007C2BE8" w:rsidRPr="00AE0893">
                <w:rPr>
                  <w:rStyle w:val="Kpr"/>
                  <w:rFonts w:ascii="Times New Roman" w:hAnsi="Times New Roman" w:cs="Times New Roman"/>
                  <w:sz w:val="24"/>
                  <w:szCs w:val="24"/>
                </w:rPr>
                <w:t>info@polinenerji.com</w:t>
              </w:r>
            </w:hyperlink>
          </w:p>
        </w:tc>
      </w:tr>
      <w:bookmarkEnd w:id="17"/>
    </w:tbl>
    <w:p w:rsidR="00757E2B" w:rsidRPr="00AD6CCC" w:rsidRDefault="00757E2B" w:rsidP="007D61E3">
      <w:pPr>
        <w:spacing w:line="240" w:lineRule="auto"/>
        <w:jc w:val="both"/>
        <w:rPr>
          <w:rFonts w:ascii="Times New Roman" w:hAnsi="Times New Roman" w:cs="Times New Roman"/>
          <w:sz w:val="24"/>
          <w:szCs w:val="24"/>
        </w:rPr>
      </w:pPr>
    </w:p>
    <w:p w:rsidR="007D61E3" w:rsidRPr="00AD6CCC" w:rsidRDefault="007D61E3" w:rsidP="007D61E3">
      <w:pPr>
        <w:spacing w:line="240" w:lineRule="auto"/>
        <w:jc w:val="both"/>
        <w:rPr>
          <w:rFonts w:ascii="Times New Roman" w:hAnsi="Times New Roman" w:cs="Times New Roman"/>
          <w:sz w:val="24"/>
          <w:szCs w:val="24"/>
        </w:rPr>
      </w:pPr>
      <w:r w:rsidRPr="00AD6CCC">
        <w:rPr>
          <w:rFonts w:ascii="Times New Roman" w:hAnsi="Times New Roman" w:cs="Times New Roman"/>
          <w:sz w:val="24"/>
          <w:szCs w:val="24"/>
        </w:rPr>
        <w:lastRenderedPageBreak/>
        <w:t>Talep ve başvurularda,</w:t>
      </w:r>
    </w:p>
    <w:p w:rsidR="007D61E3" w:rsidRPr="00AD6CCC" w:rsidRDefault="007D61E3" w:rsidP="002D7207">
      <w:pPr>
        <w:pStyle w:val="ListeParagraf"/>
        <w:numPr>
          <w:ilvl w:val="0"/>
          <w:numId w:val="20"/>
        </w:numPr>
        <w:spacing w:after="160" w:line="240" w:lineRule="auto"/>
        <w:jc w:val="both"/>
        <w:rPr>
          <w:rFonts w:ascii="Times New Roman" w:hAnsi="Times New Roman" w:cs="Times New Roman"/>
          <w:sz w:val="24"/>
          <w:szCs w:val="24"/>
          <w:lang w:eastAsia="tr-TR"/>
        </w:rPr>
      </w:pPr>
      <w:r w:rsidRPr="00AD6CCC">
        <w:rPr>
          <w:rFonts w:ascii="Times New Roman" w:hAnsi="Times New Roman" w:cs="Times New Roman"/>
          <w:sz w:val="24"/>
          <w:szCs w:val="24"/>
          <w:lang w:eastAsia="tr-TR"/>
        </w:rPr>
        <w:t>Ad, soyad ve başvuru yazılı ise imza,</w:t>
      </w:r>
    </w:p>
    <w:p w:rsidR="007D61E3" w:rsidRPr="00AD6CCC" w:rsidRDefault="007D61E3" w:rsidP="002D7207">
      <w:pPr>
        <w:pStyle w:val="ListeParagraf"/>
        <w:numPr>
          <w:ilvl w:val="0"/>
          <w:numId w:val="20"/>
        </w:numPr>
        <w:spacing w:after="160" w:line="240" w:lineRule="auto"/>
        <w:jc w:val="both"/>
        <w:rPr>
          <w:rFonts w:ascii="Times New Roman" w:hAnsi="Times New Roman" w:cs="Times New Roman"/>
          <w:sz w:val="24"/>
          <w:szCs w:val="24"/>
          <w:lang w:eastAsia="tr-TR"/>
        </w:rPr>
      </w:pPr>
      <w:r w:rsidRPr="00AD6CCC">
        <w:rPr>
          <w:rFonts w:ascii="Times New Roman" w:hAnsi="Times New Roman" w:cs="Times New Roman"/>
          <w:sz w:val="24"/>
          <w:szCs w:val="24"/>
          <w:lang w:eastAsia="tr-TR"/>
        </w:rPr>
        <w:t>Türkiye Cumhuriyeti vatandaşları için T.C. kimlik numarası, yabancılar için uyruğu, pasaport numarası veya varsa kimlik numarası,</w:t>
      </w:r>
    </w:p>
    <w:p w:rsidR="007D61E3" w:rsidRPr="00AD6CCC" w:rsidRDefault="007D61E3" w:rsidP="002D7207">
      <w:pPr>
        <w:pStyle w:val="ListeParagraf"/>
        <w:numPr>
          <w:ilvl w:val="0"/>
          <w:numId w:val="20"/>
        </w:numPr>
        <w:spacing w:after="160" w:line="240" w:lineRule="auto"/>
        <w:jc w:val="both"/>
        <w:rPr>
          <w:rFonts w:ascii="Times New Roman" w:hAnsi="Times New Roman" w:cs="Times New Roman"/>
          <w:sz w:val="24"/>
          <w:szCs w:val="24"/>
          <w:lang w:eastAsia="tr-TR"/>
        </w:rPr>
      </w:pPr>
      <w:r w:rsidRPr="00AD6CCC">
        <w:rPr>
          <w:rFonts w:ascii="Times New Roman" w:hAnsi="Times New Roman" w:cs="Times New Roman"/>
          <w:sz w:val="24"/>
          <w:szCs w:val="24"/>
          <w:lang w:eastAsia="tr-TR"/>
        </w:rPr>
        <w:t>Tebligata esas yerleşim yeri veya iş yeri adresi,</w:t>
      </w:r>
    </w:p>
    <w:p w:rsidR="007D61E3" w:rsidRPr="00AD6CCC" w:rsidRDefault="007D61E3" w:rsidP="002D7207">
      <w:pPr>
        <w:pStyle w:val="ListeParagraf"/>
        <w:numPr>
          <w:ilvl w:val="0"/>
          <w:numId w:val="20"/>
        </w:numPr>
        <w:spacing w:after="160" w:line="240" w:lineRule="auto"/>
        <w:jc w:val="both"/>
        <w:rPr>
          <w:rFonts w:ascii="Times New Roman" w:hAnsi="Times New Roman" w:cs="Times New Roman"/>
          <w:sz w:val="24"/>
          <w:szCs w:val="24"/>
          <w:lang w:eastAsia="tr-TR"/>
        </w:rPr>
      </w:pPr>
      <w:r w:rsidRPr="00AD6CCC">
        <w:rPr>
          <w:rFonts w:ascii="Times New Roman" w:hAnsi="Times New Roman" w:cs="Times New Roman"/>
          <w:sz w:val="24"/>
          <w:szCs w:val="24"/>
          <w:lang w:eastAsia="tr-TR"/>
        </w:rPr>
        <w:t>Varsa bildirime esas elektronik posta adresi, telefon ve faks numarası,</w:t>
      </w:r>
    </w:p>
    <w:p w:rsidR="007D61E3" w:rsidRPr="00AD6CCC" w:rsidRDefault="007D61E3" w:rsidP="002D7207">
      <w:pPr>
        <w:pStyle w:val="ListeParagraf"/>
        <w:numPr>
          <w:ilvl w:val="0"/>
          <w:numId w:val="20"/>
        </w:numPr>
        <w:spacing w:after="160" w:line="240" w:lineRule="auto"/>
        <w:jc w:val="both"/>
        <w:rPr>
          <w:rFonts w:ascii="Times New Roman" w:hAnsi="Times New Roman" w:cs="Times New Roman"/>
          <w:sz w:val="24"/>
          <w:szCs w:val="24"/>
          <w:lang w:eastAsia="tr-TR"/>
        </w:rPr>
      </w:pPr>
      <w:r w:rsidRPr="00AD6CCC">
        <w:rPr>
          <w:rFonts w:ascii="Times New Roman" w:hAnsi="Times New Roman" w:cs="Times New Roman"/>
          <w:sz w:val="24"/>
          <w:szCs w:val="24"/>
          <w:lang w:eastAsia="tr-TR"/>
        </w:rPr>
        <w:t>Talep konusu</w:t>
      </w:r>
      <w:r w:rsidR="004E55EA" w:rsidRPr="00AD6CCC">
        <w:rPr>
          <w:rFonts w:ascii="Times New Roman" w:hAnsi="Times New Roman" w:cs="Times New Roman"/>
          <w:sz w:val="24"/>
          <w:szCs w:val="24"/>
          <w:lang w:eastAsia="tr-TR"/>
        </w:rPr>
        <w:t xml:space="preserve">nun </w:t>
      </w:r>
      <w:r w:rsidRPr="00AD6CCC">
        <w:rPr>
          <w:rFonts w:ascii="Times New Roman" w:hAnsi="Times New Roman" w:cs="Times New Roman"/>
          <w:sz w:val="24"/>
          <w:szCs w:val="24"/>
          <w:lang w:eastAsia="tr-TR"/>
        </w:rPr>
        <w:t>bulunması zorunludur.</w:t>
      </w:r>
    </w:p>
    <w:p w:rsidR="002D7207" w:rsidRPr="00AD6CCC" w:rsidRDefault="007D61E3" w:rsidP="007D61E3">
      <w:pPr>
        <w:spacing w:line="240" w:lineRule="auto"/>
        <w:jc w:val="both"/>
        <w:rPr>
          <w:rFonts w:ascii="Times New Roman" w:hAnsi="Times New Roman" w:cs="Times New Roman"/>
          <w:sz w:val="24"/>
          <w:szCs w:val="24"/>
        </w:rPr>
      </w:pPr>
      <w:r w:rsidRPr="00AD6CCC">
        <w:rPr>
          <w:rFonts w:ascii="Times New Roman" w:hAnsi="Times New Roman" w:cs="Times New Roman"/>
          <w:sz w:val="24"/>
          <w:szCs w:val="24"/>
        </w:rPr>
        <w:t>Konuya ilişkin bilgi ve belgelerin başvuruya eklenmesi gerekmektedir</w:t>
      </w:r>
      <w:r w:rsidR="005171F1" w:rsidRPr="00AD6CCC">
        <w:rPr>
          <w:rFonts w:ascii="Times New Roman" w:hAnsi="Times New Roman" w:cs="Times New Roman"/>
          <w:sz w:val="24"/>
          <w:szCs w:val="24"/>
        </w:rPr>
        <w:t xml:space="preserve">. </w:t>
      </w:r>
    </w:p>
    <w:p w:rsidR="007D61E3" w:rsidRPr="00AD6CCC" w:rsidRDefault="0025784F" w:rsidP="007D61E3">
      <w:pPr>
        <w:spacing w:line="240" w:lineRule="auto"/>
        <w:jc w:val="both"/>
        <w:rPr>
          <w:rFonts w:ascii="Times New Roman" w:hAnsi="Times New Roman" w:cs="Times New Roman"/>
          <w:sz w:val="24"/>
          <w:szCs w:val="24"/>
        </w:rPr>
      </w:pPr>
      <w:r w:rsidRPr="00AD6CCC">
        <w:rPr>
          <w:rFonts w:ascii="Times New Roman" w:hAnsi="Times New Roman" w:cs="Times New Roman"/>
          <w:sz w:val="24"/>
          <w:szCs w:val="24"/>
        </w:rPr>
        <w:t>Şirket</w:t>
      </w:r>
      <w:r w:rsidR="007D61E3" w:rsidRPr="00AD6CCC">
        <w:rPr>
          <w:rFonts w:ascii="Times New Roman" w:hAnsi="Times New Roman" w:cs="Times New Roman"/>
          <w:sz w:val="24"/>
          <w:szCs w:val="24"/>
        </w:rPr>
        <w:t xml:space="preserve"> başvuruda yer alan talepleri, talebin niteliğine göre en kısa sürede ve en geç otuz </w:t>
      </w:r>
      <w:r w:rsidR="002D7207" w:rsidRPr="00AD6CCC">
        <w:rPr>
          <w:rFonts w:ascii="Times New Roman" w:hAnsi="Times New Roman" w:cs="Times New Roman"/>
          <w:sz w:val="24"/>
          <w:szCs w:val="24"/>
        </w:rPr>
        <w:t xml:space="preserve">(30) </w:t>
      </w:r>
      <w:r w:rsidR="007D61E3" w:rsidRPr="00AD6CCC">
        <w:rPr>
          <w:rFonts w:ascii="Times New Roman" w:hAnsi="Times New Roman" w:cs="Times New Roman"/>
          <w:sz w:val="24"/>
          <w:szCs w:val="24"/>
        </w:rPr>
        <w:t>gün içinde ücretsiz olarak sonuçlandırır. Ancak söz konusu işlemin ayrıca bir maliyet gerektirmesi hâlinde, Kurulca belirlenen tarifedeki ücret alınabilir.</w:t>
      </w:r>
    </w:p>
    <w:p w:rsidR="007D61E3" w:rsidRPr="00AD6CCC" w:rsidRDefault="0025784F" w:rsidP="007D61E3">
      <w:pPr>
        <w:spacing w:line="240" w:lineRule="auto"/>
        <w:jc w:val="both"/>
        <w:rPr>
          <w:rFonts w:ascii="Times New Roman" w:hAnsi="Times New Roman" w:cs="Times New Roman"/>
          <w:sz w:val="24"/>
          <w:szCs w:val="24"/>
        </w:rPr>
      </w:pPr>
      <w:r w:rsidRPr="00AD6CCC">
        <w:rPr>
          <w:rFonts w:ascii="Times New Roman" w:hAnsi="Times New Roman" w:cs="Times New Roman"/>
          <w:sz w:val="24"/>
          <w:szCs w:val="24"/>
        </w:rPr>
        <w:t>Şirket</w:t>
      </w:r>
      <w:r w:rsidR="007D61E3" w:rsidRPr="00AD6CCC">
        <w:rPr>
          <w:rFonts w:ascii="Times New Roman" w:hAnsi="Times New Roman" w:cs="Times New Roman"/>
          <w:sz w:val="24"/>
          <w:szCs w:val="24"/>
        </w:rPr>
        <w:t xml:space="preserve"> kendisine iletilen talebi kabul edebileceği gibi gerekçesini açıklayarak reddedebilir ve yanıtını ilgili kişiye yazılı olarak veya elektronik ortamda bildirir. Başvuruda yer alan talebin kabul edilmesi hâlinde </w:t>
      </w:r>
      <w:r w:rsidRPr="00AD6CCC">
        <w:rPr>
          <w:rFonts w:ascii="Times New Roman" w:hAnsi="Times New Roman" w:cs="Times New Roman"/>
          <w:sz w:val="24"/>
          <w:szCs w:val="24"/>
        </w:rPr>
        <w:t>Şirket</w:t>
      </w:r>
      <w:r w:rsidR="007D61E3" w:rsidRPr="00AD6CCC">
        <w:rPr>
          <w:rFonts w:ascii="Times New Roman" w:hAnsi="Times New Roman" w:cs="Times New Roman"/>
          <w:sz w:val="24"/>
          <w:szCs w:val="24"/>
        </w:rPr>
        <w:t xml:space="preserve"> gereğini en kısa sürede yerine getirir ve ilgili kişiyi bilgilendirir. Başvurunun </w:t>
      </w:r>
      <w:r w:rsidRPr="00AD6CCC">
        <w:rPr>
          <w:rFonts w:ascii="Times New Roman" w:hAnsi="Times New Roman" w:cs="Times New Roman"/>
          <w:sz w:val="24"/>
          <w:szCs w:val="24"/>
        </w:rPr>
        <w:t>Şirket</w:t>
      </w:r>
      <w:r w:rsidR="00F2180A" w:rsidRPr="00AD6CCC">
        <w:rPr>
          <w:rFonts w:ascii="Times New Roman" w:hAnsi="Times New Roman" w:cs="Times New Roman"/>
          <w:sz w:val="24"/>
          <w:szCs w:val="24"/>
        </w:rPr>
        <w:t>i</w:t>
      </w:r>
      <w:r w:rsidR="000442C2" w:rsidRPr="00AD6CCC">
        <w:rPr>
          <w:rFonts w:ascii="Times New Roman" w:hAnsi="Times New Roman" w:cs="Times New Roman"/>
          <w:sz w:val="24"/>
          <w:szCs w:val="24"/>
        </w:rPr>
        <w:t>n</w:t>
      </w:r>
      <w:r w:rsidR="007D61E3" w:rsidRPr="00AD6CCC">
        <w:rPr>
          <w:rFonts w:ascii="Times New Roman" w:hAnsi="Times New Roman" w:cs="Times New Roman"/>
          <w:sz w:val="24"/>
          <w:szCs w:val="24"/>
        </w:rPr>
        <w:t xml:space="preserve"> hatasından kaynaklanması hâlinde alınan ücret ilgili kişiye iade edilir.</w:t>
      </w:r>
    </w:p>
    <w:p w:rsidR="00381A44" w:rsidRPr="00AD6CCC" w:rsidRDefault="007D61E3" w:rsidP="00702578">
      <w:pPr>
        <w:spacing w:line="240" w:lineRule="auto"/>
        <w:jc w:val="both"/>
        <w:rPr>
          <w:rFonts w:ascii="Times New Roman" w:hAnsi="Times New Roman" w:cs="Times New Roman"/>
          <w:sz w:val="24"/>
          <w:szCs w:val="24"/>
        </w:rPr>
      </w:pPr>
      <w:r w:rsidRPr="00AD6CCC">
        <w:rPr>
          <w:rFonts w:ascii="Times New Roman" w:hAnsi="Times New Roman" w:cs="Times New Roman"/>
          <w:sz w:val="24"/>
          <w:szCs w:val="24"/>
        </w:rPr>
        <w:t xml:space="preserve">Başvurunun reddedilmesi, verilen yanıtın yetersiz bulunması veya süresinde başvuruya yanıt verilmemesi hâllerinde; ilgili kişi, yanıtı öğrendiği tarihten itibaren otuz ve </w:t>
      </w:r>
      <w:r w:rsidR="00A02A11" w:rsidRPr="00AD6CCC">
        <w:rPr>
          <w:rFonts w:ascii="Times New Roman" w:hAnsi="Times New Roman" w:cs="Times New Roman"/>
          <w:sz w:val="24"/>
          <w:szCs w:val="24"/>
        </w:rPr>
        <w:t>herhâlde</w:t>
      </w:r>
      <w:r w:rsidRPr="00AD6CCC">
        <w:rPr>
          <w:rFonts w:ascii="Times New Roman" w:hAnsi="Times New Roman" w:cs="Times New Roman"/>
          <w:sz w:val="24"/>
          <w:szCs w:val="24"/>
        </w:rPr>
        <w:t xml:space="preserve"> başvuru tarihinden itibaren altmış gün içinde Kurula şikâyette bulunma hakkına sahiptir.</w:t>
      </w:r>
    </w:p>
    <w:sectPr w:rsidR="00381A44" w:rsidRPr="00AD6CCC" w:rsidSect="00757E2B">
      <w:footerReference w:type="default" r:id="rId11"/>
      <w:pgSz w:w="11906" w:h="16838"/>
      <w:pgMar w:top="85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2509" w:rsidRDefault="00532509" w:rsidP="00D36106">
      <w:pPr>
        <w:spacing w:after="0" w:line="240" w:lineRule="auto"/>
      </w:pPr>
      <w:r>
        <w:separator/>
      </w:r>
    </w:p>
  </w:endnote>
  <w:endnote w:type="continuationSeparator" w:id="1">
    <w:p w:rsidR="00532509" w:rsidRDefault="00532509" w:rsidP="00D361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Book Antiqua">
    <w:panose1 w:val="02040602050305030304"/>
    <w:charset w:val="A2"/>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Bidi" w:hAnsiTheme="majorBidi" w:cstheme="majorBidi"/>
      </w:rPr>
      <w:id w:val="266685145"/>
      <w:docPartObj>
        <w:docPartGallery w:val="Page Numbers (Bottom of Page)"/>
        <w:docPartUnique/>
      </w:docPartObj>
    </w:sdtPr>
    <w:sdtContent>
      <w:p w:rsidR="00D36106" w:rsidRPr="00BE04DE" w:rsidRDefault="0063393E">
        <w:pPr>
          <w:pStyle w:val="Altbilgi"/>
          <w:jc w:val="right"/>
          <w:rPr>
            <w:rFonts w:asciiTheme="majorBidi" w:hAnsiTheme="majorBidi" w:cstheme="majorBidi"/>
          </w:rPr>
        </w:pPr>
        <w:r w:rsidRPr="00BE04DE">
          <w:rPr>
            <w:rFonts w:asciiTheme="majorBidi" w:hAnsiTheme="majorBidi" w:cstheme="majorBidi"/>
          </w:rPr>
          <w:fldChar w:fldCharType="begin"/>
        </w:r>
        <w:r w:rsidR="00FE0B56" w:rsidRPr="00BE04DE">
          <w:rPr>
            <w:rFonts w:asciiTheme="majorBidi" w:hAnsiTheme="majorBidi" w:cstheme="majorBidi"/>
          </w:rPr>
          <w:instrText xml:space="preserve"> PAGE   \* MERGEFORMAT </w:instrText>
        </w:r>
        <w:r w:rsidRPr="00BE04DE">
          <w:rPr>
            <w:rFonts w:asciiTheme="majorBidi" w:hAnsiTheme="majorBidi" w:cstheme="majorBidi"/>
          </w:rPr>
          <w:fldChar w:fldCharType="separate"/>
        </w:r>
        <w:r w:rsidR="000C510E">
          <w:rPr>
            <w:rFonts w:asciiTheme="majorBidi" w:hAnsiTheme="majorBidi" w:cstheme="majorBidi"/>
            <w:noProof/>
          </w:rPr>
          <w:t>6</w:t>
        </w:r>
        <w:r w:rsidRPr="00BE04DE">
          <w:rPr>
            <w:rFonts w:asciiTheme="majorBidi" w:hAnsiTheme="majorBidi" w:cstheme="majorBidi"/>
            <w:noProof/>
          </w:rPr>
          <w:fldChar w:fldCharType="end"/>
        </w:r>
        <w:r w:rsidR="00BE04DE" w:rsidRPr="00BE04DE">
          <w:rPr>
            <w:rFonts w:asciiTheme="majorBidi" w:hAnsiTheme="majorBidi" w:cstheme="majorBidi"/>
            <w:noProof/>
          </w:rPr>
          <w:t>/6</w:t>
        </w:r>
      </w:p>
    </w:sdtContent>
  </w:sdt>
  <w:p w:rsidR="00D36106" w:rsidRDefault="00D36106">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2509" w:rsidRDefault="00532509" w:rsidP="00D36106">
      <w:pPr>
        <w:spacing w:after="0" w:line="240" w:lineRule="auto"/>
      </w:pPr>
      <w:r>
        <w:separator/>
      </w:r>
    </w:p>
  </w:footnote>
  <w:footnote w:type="continuationSeparator" w:id="1">
    <w:p w:rsidR="00532509" w:rsidRDefault="00532509" w:rsidP="00D3610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B56C4"/>
    <w:multiLevelType w:val="hybridMultilevel"/>
    <w:tmpl w:val="670A4C56"/>
    <w:lvl w:ilvl="0" w:tplc="041F0001">
      <w:start w:val="1"/>
      <w:numFmt w:val="bullet"/>
      <w:lvlText w:val=""/>
      <w:lvlJc w:val="left"/>
      <w:pPr>
        <w:ind w:left="1080" w:hanging="360"/>
      </w:pPr>
      <w:rPr>
        <w:rFonts w:ascii="Symbol" w:hAnsi="Symbol" w:hint="default"/>
      </w:rPr>
    </w:lvl>
    <w:lvl w:ilvl="1" w:tplc="041F000D">
      <w:start w:val="1"/>
      <w:numFmt w:val="bullet"/>
      <w:lvlText w:val=""/>
      <w:lvlJc w:val="left"/>
      <w:pPr>
        <w:ind w:left="1800" w:hanging="360"/>
      </w:pPr>
      <w:rPr>
        <w:rFonts w:ascii="Wingdings" w:hAnsi="Wingdings"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nsid w:val="05D039BC"/>
    <w:multiLevelType w:val="multilevel"/>
    <w:tmpl w:val="53BE2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76C6B34"/>
    <w:multiLevelType w:val="hybridMultilevel"/>
    <w:tmpl w:val="1E52B7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8572D39"/>
    <w:multiLevelType w:val="hybridMultilevel"/>
    <w:tmpl w:val="E0A490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9180CC5"/>
    <w:multiLevelType w:val="multilevel"/>
    <w:tmpl w:val="26D4F27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9472770"/>
    <w:multiLevelType w:val="multilevel"/>
    <w:tmpl w:val="724C4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CB520A1"/>
    <w:multiLevelType w:val="multilevel"/>
    <w:tmpl w:val="CE485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0856EAD"/>
    <w:multiLevelType w:val="multilevel"/>
    <w:tmpl w:val="26D4F27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3AE2AC4"/>
    <w:multiLevelType w:val="multilevel"/>
    <w:tmpl w:val="C084F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A975492"/>
    <w:multiLevelType w:val="multilevel"/>
    <w:tmpl w:val="26D4F27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B0543BB"/>
    <w:multiLevelType w:val="hybridMultilevel"/>
    <w:tmpl w:val="64EC324C"/>
    <w:lvl w:ilvl="0" w:tplc="041F000D">
      <w:start w:val="1"/>
      <w:numFmt w:val="bullet"/>
      <w:lvlText w:val=""/>
      <w:lvlJc w:val="left"/>
      <w:pPr>
        <w:ind w:left="1800" w:hanging="360"/>
      </w:pPr>
      <w:rPr>
        <w:rFonts w:ascii="Wingdings" w:hAnsi="Wingdings" w:hint="default"/>
      </w:r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11">
    <w:nsid w:val="1C07788C"/>
    <w:multiLevelType w:val="hybridMultilevel"/>
    <w:tmpl w:val="419444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22EE2E54"/>
    <w:multiLevelType w:val="multilevel"/>
    <w:tmpl w:val="2F482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46742D5"/>
    <w:multiLevelType w:val="multilevel"/>
    <w:tmpl w:val="26D4F27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A7A44F7"/>
    <w:multiLevelType w:val="hybridMultilevel"/>
    <w:tmpl w:val="0830960A"/>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2AA25024"/>
    <w:multiLevelType w:val="hybridMultilevel"/>
    <w:tmpl w:val="3C9ED03E"/>
    <w:lvl w:ilvl="0" w:tplc="53FA39AC">
      <w:start w:val="1"/>
      <w:numFmt w:val="bullet"/>
      <w:pStyle w:val="AralkYok"/>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2C7D669B"/>
    <w:multiLevelType w:val="hybridMultilevel"/>
    <w:tmpl w:val="3458622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2E605E71"/>
    <w:multiLevelType w:val="multilevel"/>
    <w:tmpl w:val="AC50F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5FE19B3"/>
    <w:multiLevelType w:val="multilevel"/>
    <w:tmpl w:val="37562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6AA45EF"/>
    <w:multiLevelType w:val="multilevel"/>
    <w:tmpl w:val="69D0B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077608B"/>
    <w:multiLevelType w:val="multilevel"/>
    <w:tmpl w:val="1BE2F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1C600F3"/>
    <w:multiLevelType w:val="multilevel"/>
    <w:tmpl w:val="23526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03E2D57"/>
    <w:multiLevelType w:val="multilevel"/>
    <w:tmpl w:val="26D4F27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534703A7"/>
    <w:multiLevelType w:val="hybridMultilevel"/>
    <w:tmpl w:val="AD88B6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542302AA"/>
    <w:multiLevelType w:val="multilevel"/>
    <w:tmpl w:val="D12AC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55E446E"/>
    <w:multiLevelType w:val="hybridMultilevel"/>
    <w:tmpl w:val="C576D3B4"/>
    <w:lvl w:ilvl="0" w:tplc="041F000D">
      <w:start w:val="1"/>
      <w:numFmt w:val="bullet"/>
      <w:lvlText w:val=""/>
      <w:lvlJc w:val="left"/>
      <w:pPr>
        <w:ind w:left="1288" w:hanging="360"/>
      </w:pPr>
      <w:rPr>
        <w:rFonts w:ascii="Wingdings" w:hAnsi="Wingdings" w:hint="default"/>
      </w:rPr>
    </w:lvl>
    <w:lvl w:ilvl="1" w:tplc="041F0003">
      <w:start w:val="1"/>
      <w:numFmt w:val="bullet"/>
      <w:lvlText w:val="o"/>
      <w:lvlJc w:val="left"/>
      <w:pPr>
        <w:ind w:left="2008" w:hanging="360"/>
      </w:pPr>
      <w:rPr>
        <w:rFonts w:ascii="Courier New" w:hAnsi="Courier New" w:cs="Courier New" w:hint="default"/>
      </w:rPr>
    </w:lvl>
    <w:lvl w:ilvl="2" w:tplc="041F0005">
      <w:start w:val="1"/>
      <w:numFmt w:val="bullet"/>
      <w:lvlText w:val=""/>
      <w:lvlJc w:val="left"/>
      <w:pPr>
        <w:ind w:left="2728" w:hanging="360"/>
      </w:pPr>
      <w:rPr>
        <w:rFonts w:ascii="Wingdings" w:hAnsi="Wingdings" w:hint="default"/>
      </w:rPr>
    </w:lvl>
    <w:lvl w:ilvl="3" w:tplc="041F0001">
      <w:start w:val="1"/>
      <w:numFmt w:val="bullet"/>
      <w:lvlText w:val=""/>
      <w:lvlJc w:val="left"/>
      <w:pPr>
        <w:ind w:left="3448" w:hanging="360"/>
      </w:pPr>
      <w:rPr>
        <w:rFonts w:ascii="Symbol" w:hAnsi="Symbol" w:hint="default"/>
      </w:rPr>
    </w:lvl>
    <w:lvl w:ilvl="4" w:tplc="041F0003">
      <w:start w:val="1"/>
      <w:numFmt w:val="bullet"/>
      <w:lvlText w:val="o"/>
      <w:lvlJc w:val="left"/>
      <w:pPr>
        <w:ind w:left="4168" w:hanging="360"/>
      </w:pPr>
      <w:rPr>
        <w:rFonts w:ascii="Courier New" w:hAnsi="Courier New" w:cs="Courier New" w:hint="default"/>
      </w:rPr>
    </w:lvl>
    <w:lvl w:ilvl="5" w:tplc="041F0005">
      <w:start w:val="1"/>
      <w:numFmt w:val="bullet"/>
      <w:lvlText w:val=""/>
      <w:lvlJc w:val="left"/>
      <w:pPr>
        <w:ind w:left="4888" w:hanging="360"/>
      </w:pPr>
      <w:rPr>
        <w:rFonts w:ascii="Wingdings" w:hAnsi="Wingdings" w:hint="default"/>
      </w:rPr>
    </w:lvl>
    <w:lvl w:ilvl="6" w:tplc="041F0001">
      <w:start w:val="1"/>
      <w:numFmt w:val="bullet"/>
      <w:lvlText w:val=""/>
      <w:lvlJc w:val="left"/>
      <w:pPr>
        <w:ind w:left="5608" w:hanging="360"/>
      </w:pPr>
      <w:rPr>
        <w:rFonts w:ascii="Symbol" w:hAnsi="Symbol" w:hint="default"/>
      </w:rPr>
    </w:lvl>
    <w:lvl w:ilvl="7" w:tplc="041F0003">
      <w:start w:val="1"/>
      <w:numFmt w:val="bullet"/>
      <w:lvlText w:val="o"/>
      <w:lvlJc w:val="left"/>
      <w:pPr>
        <w:ind w:left="6328" w:hanging="360"/>
      </w:pPr>
      <w:rPr>
        <w:rFonts w:ascii="Courier New" w:hAnsi="Courier New" w:cs="Courier New" w:hint="default"/>
      </w:rPr>
    </w:lvl>
    <w:lvl w:ilvl="8" w:tplc="041F0005">
      <w:start w:val="1"/>
      <w:numFmt w:val="bullet"/>
      <w:lvlText w:val=""/>
      <w:lvlJc w:val="left"/>
      <w:pPr>
        <w:ind w:left="7048" w:hanging="360"/>
      </w:pPr>
      <w:rPr>
        <w:rFonts w:ascii="Wingdings" w:hAnsi="Wingdings" w:hint="default"/>
      </w:rPr>
    </w:lvl>
  </w:abstractNum>
  <w:abstractNum w:abstractNumId="26">
    <w:nsid w:val="5818686A"/>
    <w:multiLevelType w:val="multilevel"/>
    <w:tmpl w:val="E0A6F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6B4B79D0"/>
    <w:multiLevelType w:val="multilevel"/>
    <w:tmpl w:val="FC004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EF74525"/>
    <w:multiLevelType w:val="multilevel"/>
    <w:tmpl w:val="D7989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6F892366"/>
    <w:multiLevelType w:val="hybridMultilevel"/>
    <w:tmpl w:val="8A6A78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7B0D6C57"/>
    <w:multiLevelType w:val="multilevel"/>
    <w:tmpl w:val="26D4F27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7B5C5D21"/>
    <w:multiLevelType w:val="multilevel"/>
    <w:tmpl w:val="15AE0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7CD846DB"/>
    <w:multiLevelType w:val="multilevel"/>
    <w:tmpl w:val="1C740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7EF00E0A"/>
    <w:multiLevelType w:val="multilevel"/>
    <w:tmpl w:val="AA2AA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3"/>
  </w:num>
  <w:num w:numId="2">
    <w:abstractNumId w:val="6"/>
  </w:num>
  <w:num w:numId="3">
    <w:abstractNumId w:val="18"/>
  </w:num>
  <w:num w:numId="4">
    <w:abstractNumId w:val="5"/>
  </w:num>
  <w:num w:numId="5">
    <w:abstractNumId w:val="28"/>
  </w:num>
  <w:num w:numId="6">
    <w:abstractNumId w:val="26"/>
  </w:num>
  <w:num w:numId="7">
    <w:abstractNumId w:val="12"/>
  </w:num>
  <w:num w:numId="8">
    <w:abstractNumId w:val="1"/>
  </w:num>
  <w:num w:numId="9">
    <w:abstractNumId w:val="32"/>
  </w:num>
  <w:num w:numId="10">
    <w:abstractNumId w:val="8"/>
  </w:num>
  <w:num w:numId="11">
    <w:abstractNumId w:val="21"/>
  </w:num>
  <w:num w:numId="12">
    <w:abstractNumId w:val="20"/>
  </w:num>
  <w:num w:numId="13">
    <w:abstractNumId w:val="31"/>
  </w:num>
  <w:num w:numId="14">
    <w:abstractNumId w:val="9"/>
  </w:num>
  <w:num w:numId="15">
    <w:abstractNumId w:val="7"/>
  </w:num>
  <w:num w:numId="16">
    <w:abstractNumId w:val="30"/>
  </w:num>
  <w:num w:numId="17">
    <w:abstractNumId w:val="4"/>
  </w:num>
  <w:num w:numId="18">
    <w:abstractNumId w:val="15"/>
  </w:num>
  <w:num w:numId="19">
    <w:abstractNumId w:val="0"/>
  </w:num>
  <w:num w:numId="20">
    <w:abstractNumId w:val="11"/>
  </w:num>
  <w:num w:numId="21">
    <w:abstractNumId w:val="2"/>
  </w:num>
  <w:num w:numId="22">
    <w:abstractNumId w:val="16"/>
  </w:num>
  <w:num w:numId="23">
    <w:abstractNumId w:val="22"/>
  </w:num>
  <w:num w:numId="24">
    <w:abstractNumId w:val="13"/>
  </w:num>
  <w:num w:numId="25">
    <w:abstractNumId w:val="17"/>
  </w:num>
  <w:num w:numId="26">
    <w:abstractNumId w:val="19"/>
  </w:num>
  <w:num w:numId="27">
    <w:abstractNumId w:val="27"/>
  </w:num>
  <w:num w:numId="28">
    <w:abstractNumId w:val="24"/>
  </w:num>
  <w:num w:numId="29">
    <w:abstractNumId w:val="10"/>
  </w:num>
  <w:num w:numId="30">
    <w:abstractNumId w:val="29"/>
  </w:num>
  <w:num w:numId="31">
    <w:abstractNumId w:val="14"/>
  </w:num>
  <w:num w:numId="32">
    <w:abstractNumId w:val="23"/>
  </w:num>
  <w:num w:numId="33">
    <w:abstractNumId w:val="25"/>
  </w:num>
  <w:num w:numId="34">
    <w:abstractNumId w:val="25"/>
  </w:num>
  <w:num w:numId="3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7E7235"/>
    <w:rsid w:val="00002253"/>
    <w:rsid w:val="00013DC6"/>
    <w:rsid w:val="000347AB"/>
    <w:rsid w:val="00034FB6"/>
    <w:rsid w:val="000442C2"/>
    <w:rsid w:val="00062E5A"/>
    <w:rsid w:val="000715F1"/>
    <w:rsid w:val="000A7C33"/>
    <w:rsid w:val="000C1FD0"/>
    <w:rsid w:val="000C510E"/>
    <w:rsid w:val="000C7A46"/>
    <w:rsid w:val="000F4178"/>
    <w:rsid w:val="000F6764"/>
    <w:rsid w:val="00100587"/>
    <w:rsid w:val="0013210A"/>
    <w:rsid w:val="001526E9"/>
    <w:rsid w:val="00162F7C"/>
    <w:rsid w:val="00174E38"/>
    <w:rsid w:val="00187493"/>
    <w:rsid w:val="00193F48"/>
    <w:rsid w:val="001A0F44"/>
    <w:rsid w:val="001B2552"/>
    <w:rsid w:val="001D595B"/>
    <w:rsid w:val="001E25D6"/>
    <w:rsid w:val="001E3D2C"/>
    <w:rsid w:val="0020508F"/>
    <w:rsid w:val="0025784F"/>
    <w:rsid w:val="00277DB7"/>
    <w:rsid w:val="002875A0"/>
    <w:rsid w:val="002932C0"/>
    <w:rsid w:val="00293D36"/>
    <w:rsid w:val="002945D9"/>
    <w:rsid w:val="002958DB"/>
    <w:rsid w:val="002A6B6B"/>
    <w:rsid w:val="002B74E0"/>
    <w:rsid w:val="002D328A"/>
    <w:rsid w:val="002D45B3"/>
    <w:rsid w:val="002D7207"/>
    <w:rsid w:val="00305DB4"/>
    <w:rsid w:val="0031396E"/>
    <w:rsid w:val="003274DE"/>
    <w:rsid w:val="00351BFC"/>
    <w:rsid w:val="00360474"/>
    <w:rsid w:val="003641F3"/>
    <w:rsid w:val="00366FFE"/>
    <w:rsid w:val="00381A44"/>
    <w:rsid w:val="00393834"/>
    <w:rsid w:val="003C7B1B"/>
    <w:rsid w:val="003D3BB1"/>
    <w:rsid w:val="00453AE0"/>
    <w:rsid w:val="00457A75"/>
    <w:rsid w:val="004607CB"/>
    <w:rsid w:val="004866F7"/>
    <w:rsid w:val="004B6F65"/>
    <w:rsid w:val="004D6157"/>
    <w:rsid w:val="004E2D6A"/>
    <w:rsid w:val="004E55EA"/>
    <w:rsid w:val="004F5DE6"/>
    <w:rsid w:val="005137CC"/>
    <w:rsid w:val="005171F1"/>
    <w:rsid w:val="00532509"/>
    <w:rsid w:val="005566BB"/>
    <w:rsid w:val="00557757"/>
    <w:rsid w:val="0056131B"/>
    <w:rsid w:val="0056300B"/>
    <w:rsid w:val="005666C1"/>
    <w:rsid w:val="00586710"/>
    <w:rsid w:val="00595548"/>
    <w:rsid w:val="005A05C2"/>
    <w:rsid w:val="005B4CCB"/>
    <w:rsid w:val="005B5331"/>
    <w:rsid w:val="005C6F80"/>
    <w:rsid w:val="00606B7A"/>
    <w:rsid w:val="00612A15"/>
    <w:rsid w:val="00626AF9"/>
    <w:rsid w:val="00631B91"/>
    <w:rsid w:val="00632B27"/>
    <w:rsid w:val="0063393E"/>
    <w:rsid w:val="00666ABB"/>
    <w:rsid w:val="006828C5"/>
    <w:rsid w:val="00685E01"/>
    <w:rsid w:val="006A0CAD"/>
    <w:rsid w:val="006A731A"/>
    <w:rsid w:val="006B2BC0"/>
    <w:rsid w:val="006C1107"/>
    <w:rsid w:val="006C320D"/>
    <w:rsid w:val="006D30C8"/>
    <w:rsid w:val="006E4678"/>
    <w:rsid w:val="00702578"/>
    <w:rsid w:val="00715FB6"/>
    <w:rsid w:val="00716F4C"/>
    <w:rsid w:val="00722C11"/>
    <w:rsid w:val="00742D51"/>
    <w:rsid w:val="00753E68"/>
    <w:rsid w:val="007569BF"/>
    <w:rsid w:val="00757E2B"/>
    <w:rsid w:val="00767B55"/>
    <w:rsid w:val="007711AA"/>
    <w:rsid w:val="00785AAF"/>
    <w:rsid w:val="00796DF4"/>
    <w:rsid w:val="007C2BE8"/>
    <w:rsid w:val="007D61E3"/>
    <w:rsid w:val="007E7235"/>
    <w:rsid w:val="008078AF"/>
    <w:rsid w:val="00811ECA"/>
    <w:rsid w:val="00813A35"/>
    <w:rsid w:val="00814008"/>
    <w:rsid w:val="00824DB6"/>
    <w:rsid w:val="0083513B"/>
    <w:rsid w:val="0085450F"/>
    <w:rsid w:val="00880CF9"/>
    <w:rsid w:val="008B47B1"/>
    <w:rsid w:val="008C4153"/>
    <w:rsid w:val="008D51F2"/>
    <w:rsid w:val="008E1E72"/>
    <w:rsid w:val="008F0AA1"/>
    <w:rsid w:val="00915A30"/>
    <w:rsid w:val="00936615"/>
    <w:rsid w:val="00936C0B"/>
    <w:rsid w:val="009471C4"/>
    <w:rsid w:val="0095114C"/>
    <w:rsid w:val="0097389F"/>
    <w:rsid w:val="009767B1"/>
    <w:rsid w:val="00991E2C"/>
    <w:rsid w:val="009B7839"/>
    <w:rsid w:val="009C6ABC"/>
    <w:rsid w:val="009D05B3"/>
    <w:rsid w:val="009E3561"/>
    <w:rsid w:val="00A02A11"/>
    <w:rsid w:val="00A123A6"/>
    <w:rsid w:val="00A32355"/>
    <w:rsid w:val="00A46602"/>
    <w:rsid w:val="00A93695"/>
    <w:rsid w:val="00AA35DD"/>
    <w:rsid w:val="00AC2BE3"/>
    <w:rsid w:val="00AD6CCC"/>
    <w:rsid w:val="00AE0CEA"/>
    <w:rsid w:val="00AF77F0"/>
    <w:rsid w:val="00B050FD"/>
    <w:rsid w:val="00B070CF"/>
    <w:rsid w:val="00B16EF2"/>
    <w:rsid w:val="00B468FD"/>
    <w:rsid w:val="00B655BC"/>
    <w:rsid w:val="00B76EB5"/>
    <w:rsid w:val="00B81894"/>
    <w:rsid w:val="00B91950"/>
    <w:rsid w:val="00BE04DE"/>
    <w:rsid w:val="00C171EA"/>
    <w:rsid w:val="00C17867"/>
    <w:rsid w:val="00C2030C"/>
    <w:rsid w:val="00C246DF"/>
    <w:rsid w:val="00C44238"/>
    <w:rsid w:val="00C57B68"/>
    <w:rsid w:val="00C610E4"/>
    <w:rsid w:val="00C70E0B"/>
    <w:rsid w:val="00C73B0B"/>
    <w:rsid w:val="00C7783F"/>
    <w:rsid w:val="00C80334"/>
    <w:rsid w:val="00CE277C"/>
    <w:rsid w:val="00D06A1A"/>
    <w:rsid w:val="00D128B6"/>
    <w:rsid w:val="00D16987"/>
    <w:rsid w:val="00D2008E"/>
    <w:rsid w:val="00D36106"/>
    <w:rsid w:val="00D52664"/>
    <w:rsid w:val="00DD3B13"/>
    <w:rsid w:val="00E011D9"/>
    <w:rsid w:val="00E05B94"/>
    <w:rsid w:val="00E37863"/>
    <w:rsid w:val="00E50E81"/>
    <w:rsid w:val="00E625A9"/>
    <w:rsid w:val="00EB37AC"/>
    <w:rsid w:val="00EC5243"/>
    <w:rsid w:val="00ED0B47"/>
    <w:rsid w:val="00ED4DC4"/>
    <w:rsid w:val="00EE5F8F"/>
    <w:rsid w:val="00F10C64"/>
    <w:rsid w:val="00F15F19"/>
    <w:rsid w:val="00F2180A"/>
    <w:rsid w:val="00F22D9C"/>
    <w:rsid w:val="00F41D4D"/>
    <w:rsid w:val="00F529D7"/>
    <w:rsid w:val="00F568FE"/>
    <w:rsid w:val="00F75ECC"/>
    <w:rsid w:val="00F81B9A"/>
    <w:rsid w:val="00F948A3"/>
    <w:rsid w:val="00FB17CE"/>
    <w:rsid w:val="00FB7C33"/>
    <w:rsid w:val="00FE0B56"/>
    <w:rsid w:val="00FE0F9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00B"/>
  </w:style>
  <w:style w:type="paragraph" w:styleId="Balk1">
    <w:name w:val="heading 1"/>
    <w:basedOn w:val="Normal"/>
    <w:link w:val="Balk1Char"/>
    <w:uiPriority w:val="9"/>
    <w:qFormat/>
    <w:rsid w:val="007E723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next w:val="Normal"/>
    <w:link w:val="Balk2Char"/>
    <w:uiPriority w:val="9"/>
    <w:semiHidden/>
    <w:unhideWhenUsed/>
    <w:qFormat/>
    <w:rsid w:val="00B468F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E7235"/>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7E723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7E7235"/>
    <w:rPr>
      <w:color w:val="0000FF"/>
      <w:u w:val="single"/>
    </w:rPr>
  </w:style>
  <w:style w:type="character" w:customStyle="1" w:styleId="Balk2Char">
    <w:name w:val="Başlık 2 Char"/>
    <w:basedOn w:val="VarsaylanParagrafYazTipi"/>
    <w:link w:val="Balk2"/>
    <w:uiPriority w:val="9"/>
    <w:semiHidden/>
    <w:rsid w:val="00B468FD"/>
    <w:rPr>
      <w:rFonts w:asciiTheme="majorHAnsi" w:eastAsiaTheme="majorEastAsia" w:hAnsiTheme="majorHAnsi" w:cstheme="majorBidi"/>
      <w:color w:val="365F91" w:themeColor="accent1" w:themeShade="BF"/>
      <w:sz w:val="26"/>
      <w:szCs w:val="26"/>
    </w:rPr>
  </w:style>
  <w:style w:type="paragraph" w:styleId="KeskinTrnak">
    <w:name w:val="Intense Quote"/>
    <w:basedOn w:val="Normal"/>
    <w:next w:val="Normal"/>
    <w:link w:val="KeskinTrnakChar"/>
    <w:uiPriority w:val="30"/>
    <w:qFormat/>
    <w:rsid w:val="00B468F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KeskinTrnakChar">
    <w:name w:val="Keskin Tırnak Char"/>
    <w:basedOn w:val="VarsaylanParagrafYazTipi"/>
    <w:link w:val="KeskinTrnak"/>
    <w:uiPriority w:val="30"/>
    <w:rsid w:val="00B468FD"/>
    <w:rPr>
      <w:i/>
      <w:iCs/>
      <w:color w:val="4F81BD" w:themeColor="accent1"/>
    </w:rPr>
  </w:style>
  <w:style w:type="character" w:styleId="GlBavuru">
    <w:name w:val="Intense Reference"/>
    <w:basedOn w:val="VarsaylanParagrafYazTipi"/>
    <w:uiPriority w:val="32"/>
    <w:qFormat/>
    <w:rsid w:val="002932C0"/>
    <w:rPr>
      <w:b/>
      <w:bCs/>
      <w:smallCaps/>
      <w:color w:val="4F81BD" w:themeColor="accent1"/>
      <w:spacing w:val="5"/>
    </w:rPr>
  </w:style>
  <w:style w:type="paragraph" w:styleId="ListeParagraf">
    <w:name w:val="List Paragraph"/>
    <w:basedOn w:val="Normal"/>
    <w:uiPriority w:val="34"/>
    <w:qFormat/>
    <w:rsid w:val="002932C0"/>
    <w:pPr>
      <w:ind w:left="720"/>
      <w:contextualSpacing/>
    </w:pPr>
  </w:style>
  <w:style w:type="character" w:customStyle="1" w:styleId="zmlenmeyenBahsetme1">
    <w:name w:val="Çözümlenmeyen Bahsetme1"/>
    <w:basedOn w:val="VarsaylanParagrafYazTipi"/>
    <w:uiPriority w:val="99"/>
    <w:semiHidden/>
    <w:unhideWhenUsed/>
    <w:rsid w:val="006D30C8"/>
    <w:rPr>
      <w:color w:val="605E5C"/>
      <w:shd w:val="clear" w:color="auto" w:fill="E1DFDD"/>
    </w:rPr>
  </w:style>
  <w:style w:type="paragraph" w:styleId="AralkYok">
    <w:name w:val="No Spacing"/>
    <w:basedOn w:val="ListeParagraf"/>
    <w:uiPriority w:val="1"/>
    <w:qFormat/>
    <w:rsid w:val="00C171EA"/>
    <w:pPr>
      <w:numPr>
        <w:numId w:val="18"/>
      </w:numPr>
      <w:spacing w:after="160" w:line="259" w:lineRule="auto"/>
      <w:ind w:left="851"/>
    </w:pPr>
    <w:rPr>
      <w:rFonts w:ascii="Book Antiqua" w:hAnsi="Book Antiqua"/>
    </w:rPr>
  </w:style>
  <w:style w:type="paragraph" w:styleId="stbilgi">
    <w:name w:val="header"/>
    <w:basedOn w:val="Normal"/>
    <w:link w:val="stbilgiChar"/>
    <w:uiPriority w:val="99"/>
    <w:unhideWhenUsed/>
    <w:rsid w:val="00D3610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36106"/>
  </w:style>
  <w:style w:type="paragraph" w:styleId="Altbilgi">
    <w:name w:val="footer"/>
    <w:basedOn w:val="Normal"/>
    <w:link w:val="AltbilgiChar"/>
    <w:uiPriority w:val="99"/>
    <w:unhideWhenUsed/>
    <w:rsid w:val="00D3610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36106"/>
  </w:style>
  <w:style w:type="table" w:styleId="TabloKlavuzu">
    <w:name w:val="Table Grid"/>
    <w:basedOn w:val="NormalTablo"/>
    <w:uiPriority w:val="39"/>
    <w:rsid w:val="00F218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mlenmeyenBahsetme2">
    <w:name w:val="Çözümlenmeyen Bahsetme2"/>
    <w:basedOn w:val="VarsaylanParagrafYazTipi"/>
    <w:uiPriority w:val="99"/>
    <w:semiHidden/>
    <w:unhideWhenUsed/>
    <w:rsid w:val="002B74E0"/>
    <w:rPr>
      <w:color w:val="605E5C"/>
      <w:shd w:val="clear" w:color="auto" w:fill="E1DFDD"/>
    </w:rPr>
  </w:style>
  <w:style w:type="table" w:customStyle="1" w:styleId="TabloKlavuzu1">
    <w:name w:val="Tablo Kılavuzu1"/>
    <w:basedOn w:val="NormalTablo"/>
    <w:uiPriority w:val="39"/>
    <w:rsid w:val="002D72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mlenmeyenBahsetme3">
    <w:name w:val="Çözümlenmeyen Bahsetme3"/>
    <w:basedOn w:val="VarsaylanParagrafYazTipi"/>
    <w:uiPriority w:val="99"/>
    <w:semiHidden/>
    <w:unhideWhenUsed/>
    <w:rsid w:val="009471C4"/>
    <w:rPr>
      <w:color w:val="605E5C"/>
      <w:shd w:val="clear" w:color="auto" w:fill="E1DFDD"/>
    </w:rPr>
  </w:style>
  <w:style w:type="character" w:customStyle="1" w:styleId="UnresolvedMention">
    <w:name w:val="Unresolved Mention"/>
    <w:basedOn w:val="VarsaylanParagrafYazTipi"/>
    <w:uiPriority w:val="99"/>
    <w:semiHidden/>
    <w:unhideWhenUsed/>
    <w:rsid w:val="003C7B1B"/>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70126929">
      <w:bodyDiv w:val="1"/>
      <w:marLeft w:val="0"/>
      <w:marRight w:val="0"/>
      <w:marTop w:val="0"/>
      <w:marBottom w:val="0"/>
      <w:divBdr>
        <w:top w:val="none" w:sz="0" w:space="0" w:color="auto"/>
        <w:left w:val="none" w:sz="0" w:space="0" w:color="auto"/>
        <w:bottom w:val="none" w:sz="0" w:space="0" w:color="auto"/>
        <w:right w:val="none" w:sz="0" w:space="0" w:color="auto"/>
      </w:divBdr>
    </w:div>
    <w:div w:id="71048379">
      <w:bodyDiv w:val="1"/>
      <w:marLeft w:val="0"/>
      <w:marRight w:val="0"/>
      <w:marTop w:val="0"/>
      <w:marBottom w:val="0"/>
      <w:divBdr>
        <w:top w:val="none" w:sz="0" w:space="0" w:color="auto"/>
        <w:left w:val="none" w:sz="0" w:space="0" w:color="auto"/>
        <w:bottom w:val="none" w:sz="0" w:space="0" w:color="auto"/>
        <w:right w:val="none" w:sz="0" w:space="0" w:color="auto"/>
      </w:divBdr>
    </w:div>
    <w:div w:id="319430069">
      <w:bodyDiv w:val="1"/>
      <w:marLeft w:val="0"/>
      <w:marRight w:val="0"/>
      <w:marTop w:val="0"/>
      <w:marBottom w:val="0"/>
      <w:divBdr>
        <w:top w:val="none" w:sz="0" w:space="0" w:color="auto"/>
        <w:left w:val="none" w:sz="0" w:space="0" w:color="auto"/>
        <w:bottom w:val="none" w:sz="0" w:space="0" w:color="auto"/>
        <w:right w:val="none" w:sz="0" w:space="0" w:color="auto"/>
      </w:divBdr>
    </w:div>
    <w:div w:id="493958700">
      <w:bodyDiv w:val="1"/>
      <w:marLeft w:val="0"/>
      <w:marRight w:val="0"/>
      <w:marTop w:val="0"/>
      <w:marBottom w:val="0"/>
      <w:divBdr>
        <w:top w:val="none" w:sz="0" w:space="0" w:color="auto"/>
        <w:left w:val="none" w:sz="0" w:space="0" w:color="auto"/>
        <w:bottom w:val="none" w:sz="0" w:space="0" w:color="auto"/>
        <w:right w:val="none" w:sz="0" w:space="0" w:color="auto"/>
      </w:divBdr>
    </w:div>
    <w:div w:id="967585373">
      <w:bodyDiv w:val="1"/>
      <w:marLeft w:val="0"/>
      <w:marRight w:val="0"/>
      <w:marTop w:val="0"/>
      <w:marBottom w:val="0"/>
      <w:divBdr>
        <w:top w:val="none" w:sz="0" w:space="0" w:color="auto"/>
        <w:left w:val="none" w:sz="0" w:space="0" w:color="auto"/>
        <w:bottom w:val="none" w:sz="0" w:space="0" w:color="auto"/>
        <w:right w:val="none" w:sz="0" w:space="0" w:color="auto"/>
      </w:divBdr>
    </w:div>
    <w:div w:id="1092823983">
      <w:bodyDiv w:val="1"/>
      <w:marLeft w:val="0"/>
      <w:marRight w:val="0"/>
      <w:marTop w:val="0"/>
      <w:marBottom w:val="0"/>
      <w:divBdr>
        <w:top w:val="none" w:sz="0" w:space="0" w:color="auto"/>
        <w:left w:val="none" w:sz="0" w:space="0" w:color="auto"/>
        <w:bottom w:val="none" w:sz="0" w:space="0" w:color="auto"/>
        <w:right w:val="none" w:sz="0" w:space="0" w:color="auto"/>
      </w:divBdr>
    </w:div>
    <w:div w:id="1282952602">
      <w:bodyDiv w:val="1"/>
      <w:marLeft w:val="0"/>
      <w:marRight w:val="0"/>
      <w:marTop w:val="0"/>
      <w:marBottom w:val="0"/>
      <w:divBdr>
        <w:top w:val="none" w:sz="0" w:space="0" w:color="auto"/>
        <w:left w:val="none" w:sz="0" w:space="0" w:color="auto"/>
        <w:bottom w:val="none" w:sz="0" w:space="0" w:color="auto"/>
        <w:right w:val="none" w:sz="0" w:space="0" w:color="auto"/>
      </w:divBdr>
    </w:div>
    <w:div w:id="1557087154">
      <w:bodyDiv w:val="1"/>
      <w:marLeft w:val="0"/>
      <w:marRight w:val="0"/>
      <w:marTop w:val="0"/>
      <w:marBottom w:val="0"/>
      <w:divBdr>
        <w:top w:val="none" w:sz="0" w:space="0" w:color="auto"/>
        <w:left w:val="none" w:sz="0" w:space="0" w:color="auto"/>
        <w:bottom w:val="none" w:sz="0" w:space="0" w:color="auto"/>
        <w:right w:val="none" w:sz="0" w:space="0" w:color="auto"/>
      </w:divBdr>
    </w:div>
    <w:div w:id="1560509944">
      <w:bodyDiv w:val="1"/>
      <w:marLeft w:val="0"/>
      <w:marRight w:val="0"/>
      <w:marTop w:val="0"/>
      <w:marBottom w:val="0"/>
      <w:divBdr>
        <w:top w:val="none" w:sz="0" w:space="0" w:color="auto"/>
        <w:left w:val="none" w:sz="0" w:space="0" w:color="auto"/>
        <w:bottom w:val="none" w:sz="0" w:space="0" w:color="auto"/>
        <w:right w:val="none" w:sz="0" w:space="0" w:color="auto"/>
      </w:divBdr>
    </w:div>
    <w:div w:id="1592931669">
      <w:bodyDiv w:val="1"/>
      <w:marLeft w:val="0"/>
      <w:marRight w:val="0"/>
      <w:marTop w:val="0"/>
      <w:marBottom w:val="0"/>
      <w:divBdr>
        <w:top w:val="none" w:sz="0" w:space="0" w:color="auto"/>
        <w:left w:val="none" w:sz="0" w:space="0" w:color="auto"/>
        <w:bottom w:val="none" w:sz="0" w:space="0" w:color="auto"/>
        <w:right w:val="none" w:sz="0" w:space="0" w:color="auto"/>
      </w:divBdr>
    </w:div>
    <w:div w:id="1644115919">
      <w:bodyDiv w:val="1"/>
      <w:marLeft w:val="0"/>
      <w:marRight w:val="0"/>
      <w:marTop w:val="0"/>
      <w:marBottom w:val="0"/>
      <w:divBdr>
        <w:top w:val="none" w:sz="0" w:space="0" w:color="auto"/>
        <w:left w:val="none" w:sz="0" w:space="0" w:color="auto"/>
        <w:bottom w:val="none" w:sz="0" w:space="0" w:color="auto"/>
        <w:right w:val="none" w:sz="0" w:space="0" w:color="auto"/>
      </w:divBdr>
    </w:div>
    <w:div w:id="1807046957">
      <w:bodyDiv w:val="1"/>
      <w:marLeft w:val="0"/>
      <w:marRight w:val="0"/>
      <w:marTop w:val="0"/>
      <w:marBottom w:val="0"/>
      <w:divBdr>
        <w:top w:val="none" w:sz="0" w:space="0" w:color="auto"/>
        <w:left w:val="none" w:sz="0" w:space="0" w:color="auto"/>
        <w:bottom w:val="none" w:sz="0" w:space="0" w:color="auto"/>
        <w:right w:val="none" w:sz="0" w:space="0" w:color="auto"/>
      </w:divBdr>
    </w:div>
    <w:div w:id="1916281423">
      <w:bodyDiv w:val="1"/>
      <w:marLeft w:val="0"/>
      <w:marRight w:val="0"/>
      <w:marTop w:val="0"/>
      <w:marBottom w:val="0"/>
      <w:divBdr>
        <w:top w:val="none" w:sz="0" w:space="0" w:color="auto"/>
        <w:left w:val="none" w:sz="0" w:space="0" w:color="auto"/>
        <w:bottom w:val="none" w:sz="0" w:space="0" w:color="auto"/>
        <w:right w:val="none" w:sz="0" w:space="0" w:color="auto"/>
      </w:divBdr>
    </w:div>
    <w:div w:id="1944220857">
      <w:bodyDiv w:val="1"/>
      <w:marLeft w:val="0"/>
      <w:marRight w:val="0"/>
      <w:marTop w:val="0"/>
      <w:marBottom w:val="0"/>
      <w:divBdr>
        <w:top w:val="none" w:sz="0" w:space="0" w:color="auto"/>
        <w:left w:val="none" w:sz="0" w:space="0" w:color="auto"/>
        <w:bottom w:val="none" w:sz="0" w:space="0" w:color="auto"/>
        <w:right w:val="none" w:sz="0" w:space="0" w:color="auto"/>
      </w:divBdr>
    </w:div>
    <w:div w:id="2092266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linenerji.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polinenerji.com" TargetMode="External"/><Relationship Id="rId4" Type="http://schemas.openxmlformats.org/officeDocument/2006/relationships/settings" Target="settings.xml"/><Relationship Id="rId9" Type="http://schemas.openxmlformats.org/officeDocument/2006/relationships/hyperlink" Target="mailto:polinenerji@hs01.kep.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8CD92-ED3C-42C6-A412-7526DEF75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412</TotalTime>
  <Pages>6</Pages>
  <Words>2557</Words>
  <Characters>14575</Characters>
  <Application>Microsoft Office Word</Application>
  <DocSecurity>0</DocSecurity>
  <Lines>121</Lines>
  <Paragraphs>34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Arif Esen</dc:creator>
  <cp:lastModifiedBy>HD</cp:lastModifiedBy>
  <cp:revision>68</cp:revision>
  <dcterms:created xsi:type="dcterms:W3CDTF">2020-02-10T13:29:00Z</dcterms:created>
  <dcterms:modified xsi:type="dcterms:W3CDTF">2020-11-20T18:26:00Z</dcterms:modified>
</cp:coreProperties>
</file>